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60826">
        <w:rPr>
          <w:b/>
          <w:sz w:val="32"/>
          <w:szCs w:val="32"/>
        </w:rPr>
        <w:t>8</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AA14A8">
        <w:rPr>
          <w:b/>
          <w:sz w:val="32"/>
          <w:szCs w:val="32"/>
        </w:rPr>
        <w:t>červen</w:t>
      </w:r>
      <w:r w:rsidR="00CE3837">
        <w:rPr>
          <w:b/>
          <w:sz w:val="32"/>
          <w:szCs w:val="32"/>
        </w:rPr>
        <w:t>ec</w:t>
      </w:r>
      <w:proofErr w:type="gramEnd"/>
    </w:p>
    <w:p w:rsidR="00BA22DD" w:rsidRDefault="00890C82" w:rsidP="00AC6707">
      <w:pPr>
        <w:pStyle w:val="Standard"/>
        <w:jc w:val="right"/>
      </w:pPr>
      <w:r>
        <w:t xml:space="preserve"> </w:t>
      </w:r>
    </w:p>
    <w:p w:rsidR="000E3586" w:rsidRDefault="000E3586" w:rsidP="00AC6707">
      <w:pPr>
        <w:pStyle w:val="Standard"/>
        <w:jc w:val="right"/>
      </w:pPr>
    </w:p>
    <w:p w:rsidR="009347BF" w:rsidRPr="00A3657C" w:rsidRDefault="001B1162" w:rsidP="00E50E1D">
      <w:pPr>
        <w:rPr>
          <w:b/>
          <w:bCs/>
          <w:sz w:val="28"/>
          <w:szCs w:val="28"/>
        </w:rPr>
      </w:pPr>
      <w:r w:rsidRPr="00E50E1D">
        <w:rPr>
          <w:b/>
          <w:bCs/>
          <w:sz w:val="28"/>
          <w:szCs w:val="28"/>
          <w:highlight w:val="lightGray"/>
        </w:rPr>
        <w:t>Informace z Úřadu městyse Dub</w:t>
      </w:r>
    </w:p>
    <w:p w:rsidR="00D72803" w:rsidRDefault="00D72803" w:rsidP="00D72803">
      <w:pPr>
        <w:jc w:val="both"/>
        <w:sectPr w:rsidR="00D72803"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D72803" w:rsidRDefault="00D72803" w:rsidP="00D72803">
      <w:pPr>
        <w:jc w:val="both"/>
      </w:pPr>
    </w:p>
    <w:p w:rsidR="00CE3837" w:rsidRPr="00CE3837" w:rsidRDefault="00CE3837" w:rsidP="00CE3837">
      <w:pPr>
        <w:jc w:val="center"/>
        <w:outlineLvl w:val="0"/>
        <w:rPr>
          <w:b/>
        </w:rPr>
      </w:pPr>
      <w:r w:rsidRPr="00CE3837">
        <w:rPr>
          <w:b/>
        </w:rPr>
        <w:t>Usnesení č. 5/2018</w:t>
      </w:r>
    </w:p>
    <w:p w:rsidR="00CE3837" w:rsidRPr="00CE3837" w:rsidRDefault="00CE3837" w:rsidP="00CE3837">
      <w:pPr>
        <w:jc w:val="center"/>
        <w:rPr>
          <w:b/>
        </w:rPr>
      </w:pPr>
      <w:r w:rsidRPr="00CE3837">
        <w:rPr>
          <w:b/>
        </w:rPr>
        <w:t xml:space="preserve">z jednání </w:t>
      </w:r>
      <w:r w:rsidR="00636307">
        <w:rPr>
          <w:b/>
        </w:rPr>
        <w:t>Z</w:t>
      </w:r>
      <w:r w:rsidRPr="00CE3837">
        <w:rPr>
          <w:b/>
        </w:rPr>
        <w:t>astupitelstva městyse Dub konaného dne 15.</w:t>
      </w:r>
      <w:r>
        <w:rPr>
          <w:b/>
        </w:rPr>
        <w:t xml:space="preserve"> </w:t>
      </w:r>
      <w:r w:rsidRPr="00CE3837">
        <w:rPr>
          <w:b/>
        </w:rPr>
        <w:t>6.</w:t>
      </w:r>
      <w:r>
        <w:rPr>
          <w:b/>
        </w:rPr>
        <w:t xml:space="preserve"> </w:t>
      </w:r>
      <w:r w:rsidRPr="00CE3837">
        <w:rPr>
          <w:b/>
        </w:rPr>
        <w:t>2018</w:t>
      </w:r>
    </w:p>
    <w:p w:rsidR="00CE3837" w:rsidRPr="00AB63C9" w:rsidRDefault="00CE3837" w:rsidP="00CE3837">
      <w:pPr>
        <w:rPr>
          <w:sz w:val="20"/>
          <w:szCs w:val="20"/>
        </w:rPr>
      </w:pPr>
    </w:p>
    <w:p w:rsidR="00CE3837" w:rsidRPr="00CE3837" w:rsidRDefault="00CE3837" w:rsidP="008E5619">
      <w:pPr>
        <w:jc w:val="both"/>
      </w:pPr>
      <w:r w:rsidRPr="00CE3837">
        <w:t>Zastupitelstvo městyse Dub schvaluje:</w:t>
      </w:r>
    </w:p>
    <w:p w:rsidR="00CE3837" w:rsidRPr="00CE3837" w:rsidRDefault="00CE3837" w:rsidP="008E5619">
      <w:pPr>
        <w:jc w:val="both"/>
      </w:pPr>
    </w:p>
    <w:p w:rsidR="00CE3837" w:rsidRPr="00CE3837" w:rsidRDefault="00CE3837" w:rsidP="00AD503E">
      <w:pPr>
        <w:pStyle w:val="Odstavecseseznamem"/>
        <w:numPr>
          <w:ilvl w:val="0"/>
          <w:numId w:val="26"/>
        </w:numPr>
        <w:shd w:val="clear" w:color="auto" w:fill="FFFFFF"/>
        <w:spacing w:before="0" w:beforeAutospacing="0" w:after="0" w:afterAutospacing="0"/>
        <w:contextualSpacing/>
        <w:jc w:val="both"/>
      </w:pPr>
      <w:r w:rsidRPr="00CE3837">
        <w:t>ověřovatele zápisu: Mgr. Dana Žílová, Pavel Matuška, zapisovatel: Jitka Kohutová</w:t>
      </w:r>
    </w:p>
    <w:p w:rsidR="00CE3837" w:rsidRPr="00CE3837" w:rsidRDefault="00CE3837" w:rsidP="00AD503E">
      <w:pPr>
        <w:pStyle w:val="Odstavecseseznamem10"/>
        <w:numPr>
          <w:ilvl w:val="0"/>
          <w:numId w:val="26"/>
        </w:numPr>
        <w:spacing w:after="0" w:line="240" w:lineRule="auto"/>
        <w:jc w:val="both"/>
        <w:rPr>
          <w:rFonts w:ascii="Times New Roman" w:hAnsi="Times New Roman"/>
          <w:sz w:val="24"/>
          <w:szCs w:val="24"/>
        </w:rPr>
      </w:pPr>
      <w:r w:rsidRPr="00CE3837">
        <w:rPr>
          <w:rFonts w:ascii="Times New Roman" w:hAnsi="Times New Roman"/>
          <w:sz w:val="24"/>
          <w:szCs w:val="24"/>
        </w:rPr>
        <w:t>program – pozvánku</w:t>
      </w:r>
    </w:p>
    <w:p w:rsidR="008E5619" w:rsidRDefault="00CE3837" w:rsidP="00AD503E">
      <w:pPr>
        <w:pStyle w:val="Odstavecseseznamem"/>
        <w:numPr>
          <w:ilvl w:val="0"/>
          <w:numId w:val="26"/>
        </w:numPr>
        <w:spacing w:before="0" w:beforeAutospacing="0" w:after="0" w:afterAutospacing="0"/>
        <w:contextualSpacing/>
        <w:jc w:val="both"/>
      </w:pPr>
      <w:r w:rsidRPr="00CE3837">
        <w:t>směnu pozemků KN 787/4 orná půda/ZPF výměra 3.259 m2, k.</w:t>
      </w:r>
      <w:r>
        <w:t xml:space="preserve"> </w:t>
      </w:r>
      <w:proofErr w:type="spellStart"/>
      <w:r w:rsidRPr="00CE3837">
        <w:t>ú.</w:t>
      </w:r>
      <w:proofErr w:type="spellEnd"/>
      <w:r>
        <w:t xml:space="preserve"> </w:t>
      </w:r>
      <w:r w:rsidRPr="00CE3837">
        <w:t>Dub v majetku Městyse Dub za pozemek KN 45/15 ostatní plocha/manipulační plocha o výměře 2.899 m2, k.</w:t>
      </w:r>
      <w:r>
        <w:t xml:space="preserve"> </w:t>
      </w:r>
      <w:proofErr w:type="spellStart"/>
      <w:r w:rsidRPr="00CE3837">
        <w:t>ú.</w:t>
      </w:r>
      <w:proofErr w:type="spellEnd"/>
      <w:r w:rsidRPr="00CE3837">
        <w:t xml:space="preserve"> Dubská Lhota a KN 344 ostatní plocha/jiná plocha o výměře 208 m2, k.</w:t>
      </w:r>
      <w:r>
        <w:t xml:space="preserve"> </w:t>
      </w:r>
      <w:proofErr w:type="spellStart"/>
      <w:r w:rsidRPr="00CE3837">
        <w:t>ú.</w:t>
      </w:r>
      <w:proofErr w:type="spellEnd"/>
      <w:r w:rsidRPr="00CE3837">
        <w:t xml:space="preserve"> Dubská Lhota v majetku pana </w:t>
      </w:r>
      <w:proofErr w:type="spellStart"/>
      <w:r w:rsidRPr="00CE3837">
        <w:t>xxx</w:t>
      </w:r>
      <w:proofErr w:type="spellEnd"/>
      <w:r w:rsidRPr="00CE3837">
        <w:t xml:space="preserve"> bytem </w:t>
      </w:r>
      <w:proofErr w:type="spellStart"/>
      <w:r w:rsidRPr="00CE3837">
        <w:t>xxx</w:t>
      </w:r>
      <w:proofErr w:type="spellEnd"/>
      <w:r w:rsidRPr="00CE3837">
        <w:t xml:space="preserve">. Panu </w:t>
      </w:r>
      <w:proofErr w:type="spellStart"/>
      <w:r w:rsidRPr="00CE3837">
        <w:t>xxx</w:t>
      </w:r>
      <w:proofErr w:type="spellEnd"/>
      <w:r w:rsidRPr="00CE3837">
        <w:t xml:space="preserve"> doplatit rozdíl ceny dle znaleckého posudku ve výši 18.000,- Kč: </w:t>
      </w:r>
      <w:r>
        <w:t xml:space="preserve">                                                                </w:t>
      </w:r>
    </w:p>
    <w:p w:rsidR="00CE3837" w:rsidRPr="00CE3837" w:rsidRDefault="00CE3837" w:rsidP="00AD503E">
      <w:pPr>
        <w:pStyle w:val="Odstavecseseznamem"/>
        <w:spacing w:before="0" w:beforeAutospacing="0" w:after="0" w:afterAutospacing="0"/>
        <w:ind w:left="720"/>
        <w:contextualSpacing/>
        <w:jc w:val="both"/>
      </w:pPr>
      <w:r w:rsidRPr="00CE3837">
        <w:t>Záměr na směnu pozemků byl vyvěšen od 21.</w:t>
      </w:r>
      <w:r>
        <w:t xml:space="preserve"> </w:t>
      </w:r>
      <w:r w:rsidRPr="00CE3837">
        <w:t>5.</w:t>
      </w:r>
      <w:r>
        <w:t xml:space="preserve"> </w:t>
      </w:r>
      <w:r w:rsidRPr="00CE3837">
        <w:t>2018 – 7.</w:t>
      </w:r>
      <w:r>
        <w:t xml:space="preserve"> </w:t>
      </w:r>
      <w:r w:rsidRPr="00CE3837">
        <w:t>6.</w:t>
      </w:r>
      <w:r>
        <w:t xml:space="preserve"> </w:t>
      </w:r>
      <w:r w:rsidRPr="00CE3837">
        <w:t>2018</w:t>
      </w:r>
    </w:p>
    <w:p w:rsidR="00CE3837" w:rsidRPr="00CE3837" w:rsidRDefault="00CE3837" w:rsidP="00AD503E">
      <w:pPr>
        <w:pStyle w:val="Bezmezer"/>
        <w:ind w:left="360" w:firstLine="348"/>
        <w:jc w:val="both"/>
        <w:rPr>
          <w:rFonts w:ascii="Times New Roman" w:hAnsi="Times New Roman"/>
          <w:sz w:val="24"/>
          <w:szCs w:val="24"/>
        </w:rPr>
      </w:pPr>
      <w:r w:rsidRPr="00CE3837">
        <w:rPr>
          <w:rFonts w:ascii="Times New Roman" w:hAnsi="Times New Roman"/>
          <w:sz w:val="24"/>
          <w:szCs w:val="24"/>
        </w:rPr>
        <w:t>Znalecký posudek a návrh na vklad hradí Městys Dub</w:t>
      </w:r>
      <w:r w:rsidR="00636307">
        <w:rPr>
          <w:rFonts w:ascii="Times New Roman" w:hAnsi="Times New Roman"/>
          <w:sz w:val="24"/>
          <w:szCs w:val="24"/>
        </w:rPr>
        <w:t>.</w:t>
      </w:r>
    </w:p>
    <w:p w:rsidR="00CE3837" w:rsidRPr="00CE3837" w:rsidRDefault="00CE3837" w:rsidP="00AD503E">
      <w:pPr>
        <w:pStyle w:val="Bezmezer"/>
        <w:numPr>
          <w:ilvl w:val="0"/>
          <w:numId w:val="26"/>
        </w:numPr>
        <w:suppressAutoHyphens w:val="0"/>
        <w:jc w:val="both"/>
        <w:rPr>
          <w:rFonts w:ascii="Times New Roman" w:hAnsi="Times New Roman"/>
          <w:sz w:val="24"/>
          <w:szCs w:val="24"/>
        </w:rPr>
      </w:pPr>
      <w:r w:rsidRPr="00CE3837">
        <w:rPr>
          <w:rFonts w:ascii="Times New Roman" w:hAnsi="Times New Roman"/>
          <w:sz w:val="24"/>
          <w:szCs w:val="24"/>
        </w:rPr>
        <w:t>Závěrečný účet městyse k 31.</w:t>
      </w:r>
      <w:r>
        <w:rPr>
          <w:rFonts w:ascii="Times New Roman" w:hAnsi="Times New Roman"/>
          <w:sz w:val="24"/>
          <w:szCs w:val="24"/>
        </w:rPr>
        <w:t xml:space="preserve"> </w:t>
      </w:r>
      <w:r w:rsidRPr="00CE3837">
        <w:rPr>
          <w:rFonts w:ascii="Times New Roman" w:hAnsi="Times New Roman"/>
          <w:sz w:val="24"/>
          <w:szCs w:val="24"/>
        </w:rPr>
        <w:t>12.</w:t>
      </w:r>
      <w:r>
        <w:rPr>
          <w:rFonts w:ascii="Times New Roman" w:hAnsi="Times New Roman"/>
          <w:sz w:val="24"/>
          <w:szCs w:val="24"/>
        </w:rPr>
        <w:t xml:space="preserve"> </w:t>
      </w:r>
      <w:r w:rsidRPr="00CE3837">
        <w:rPr>
          <w:rFonts w:ascii="Times New Roman" w:hAnsi="Times New Roman"/>
          <w:sz w:val="24"/>
          <w:szCs w:val="24"/>
        </w:rPr>
        <w:t xml:space="preserve">2017 a vyslovuje souhlas s celoročním hospodařením městyse bez výhrad.  Podání zprávy o nápravě na Krajský úřad – </w:t>
      </w:r>
      <w:proofErr w:type="spellStart"/>
      <w:r w:rsidRPr="00CE3837">
        <w:rPr>
          <w:rFonts w:ascii="Times New Roman" w:hAnsi="Times New Roman"/>
          <w:sz w:val="24"/>
          <w:szCs w:val="24"/>
        </w:rPr>
        <w:t>Jč</w:t>
      </w:r>
      <w:proofErr w:type="spellEnd"/>
      <w:r w:rsidR="008E5619">
        <w:rPr>
          <w:rFonts w:ascii="Times New Roman" w:hAnsi="Times New Roman"/>
          <w:sz w:val="24"/>
          <w:szCs w:val="24"/>
        </w:rPr>
        <w:t xml:space="preserve"> </w:t>
      </w:r>
      <w:r w:rsidRPr="00CE3837">
        <w:rPr>
          <w:rFonts w:ascii="Times New Roman" w:hAnsi="Times New Roman"/>
          <w:sz w:val="24"/>
          <w:szCs w:val="24"/>
        </w:rPr>
        <w:t>K České Budějovice do 28.</w:t>
      </w:r>
      <w:r>
        <w:rPr>
          <w:rFonts w:ascii="Times New Roman" w:hAnsi="Times New Roman"/>
          <w:sz w:val="24"/>
          <w:szCs w:val="24"/>
        </w:rPr>
        <w:t xml:space="preserve"> </w:t>
      </w:r>
      <w:r w:rsidRPr="00CE3837">
        <w:rPr>
          <w:rFonts w:ascii="Times New Roman" w:hAnsi="Times New Roman"/>
          <w:sz w:val="24"/>
          <w:szCs w:val="24"/>
        </w:rPr>
        <w:t>2.</w:t>
      </w:r>
      <w:r>
        <w:rPr>
          <w:rFonts w:ascii="Times New Roman" w:hAnsi="Times New Roman"/>
          <w:sz w:val="24"/>
          <w:szCs w:val="24"/>
        </w:rPr>
        <w:t xml:space="preserve"> </w:t>
      </w:r>
      <w:r w:rsidRPr="00CE3837">
        <w:rPr>
          <w:rFonts w:ascii="Times New Roman" w:hAnsi="Times New Roman"/>
          <w:sz w:val="24"/>
          <w:szCs w:val="24"/>
        </w:rPr>
        <w:t>2019</w:t>
      </w:r>
    </w:p>
    <w:p w:rsidR="00CE3837" w:rsidRPr="00CE3837" w:rsidRDefault="00CE3837" w:rsidP="00AD503E">
      <w:pPr>
        <w:pStyle w:val="Odstavecseseznamem"/>
        <w:numPr>
          <w:ilvl w:val="0"/>
          <w:numId w:val="26"/>
        </w:numPr>
        <w:spacing w:before="0" w:beforeAutospacing="0" w:after="0" w:afterAutospacing="0"/>
        <w:contextualSpacing/>
        <w:jc w:val="both"/>
        <w:outlineLvl w:val="0"/>
        <w:rPr>
          <w:b/>
        </w:rPr>
      </w:pPr>
      <w:r w:rsidRPr="00CE3837">
        <w:t>Účetní závěrku Městyse Dub k 31.</w:t>
      </w:r>
      <w:r>
        <w:t xml:space="preserve"> </w:t>
      </w:r>
      <w:r w:rsidRPr="00CE3837">
        <w:t>12.</w:t>
      </w:r>
      <w:r>
        <w:t xml:space="preserve"> </w:t>
      </w:r>
      <w:r w:rsidRPr="00CE3837">
        <w:t>2017</w:t>
      </w:r>
    </w:p>
    <w:p w:rsidR="008E5619" w:rsidRPr="008E5619" w:rsidRDefault="00CE3837" w:rsidP="00AD503E">
      <w:pPr>
        <w:pStyle w:val="Odstavecseseznamem"/>
        <w:numPr>
          <w:ilvl w:val="0"/>
          <w:numId w:val="26"/>
        </w:numPr>
        <w:spacing w:before="0" w:beforeAutospacing="0" w:after="0" w:afterAutospacing="0"/>
        <w:contextualSpacing/>
        <w:jc w:val="both"/>
        <w:outlineLvl w:val="0"/>
        <w:rPr>
          <w:i/>
        </w:rPr>
      </w:pPr>
      <w:r w:rsidRPr="00CE3837">
        <w:t>nekoupit SDH Javornice cisternovou automobilovou stříkačku</w:t>
      </w:r>
      <w:r w:rsidR="008E5619">
        <w:t xml:space="preserve"> </w:t>
      </w:r>
    </w:p>
    <w:p w:rsidR="00CE3837" w:rsidRPr="00CE3837" w:rsidRDefault="008E5619" w:rsidP="00636307">
      <w:pPr>
        <w:pStyle w:val="Odstavecseseznamem"/>
        <w:spacing w:before="0" w:beforeAutospacing="0" w:after="0" w:afterAutospacing="0"/>
        <w:ind w:left="720"/>
        <w:contextualSpacing/>
        <w:jc w:val="both"/>
        <w:outlineLvl w:val="0"/>
        <w:rPr>
          <w:color w:val="000000"/>
        </w:rPr>
      </w:pPr>
      <w:r>
        <w:t xml:space="preserve"> </w:t>
      </w:r>
      <w:r w:rsidR="00CE3837" w:rsidRPr="00CE3837">
        <w:rPr>
          <w:color w:val="000000"/>
          <w:shd w:val="clear" w:color="auto" w:fill="FFFFFF"/>
        </w:rPr>
        <w:t>stanovuje počet členů Zastupitelstva Městyse Dub na další volební období tj. 2018 – 2022 na 9 členů zastupitelstva městyse</w:t>
      </w:r>
    </w:p>
    <w:p w:rsidR="00CE3837" w:rsidRPr="00CE3837" w:rsidRDefault="00CE3837" w:rsidP="00AD503E">
      <w:pPr>
        <w:pStyle w:val="Odstavecseseznamem"/>
        <w:numPr>
          <w:ilvl w:val="0"/>
          <w:numId w:val="26"/>
        </w:numPr>
        <w:spacing w:before="0" w:beforeAutospacing="0" w:after="0" w:afterAutospacing="0"/>
        <w:contextualSpacing/>
        <w:jc w:val="both"/>
      </w:pPr>
      <w:r w:rsidRPr="00CE3837">
        <w:t>Plán rozvoje rodinné politiky Městyse Dub</w:t>
      </w:r>
    </w:p>
    <w:p w:rsidR="00CE3837" w:rsidRPr="00CE3837" w:rsidRDefault="00CE3837" w:rsidP="00AD503E">
      <w:pPr>
        <w:jc w:val="both"/>
      </w:pPr>
      <w:r w:rsidRPr="00CE3837">
        <w:tab/>
      </w:r>
      <w:r w:rsidRPr="00CE3837">
        <w:tab/>
      </w:r>
      <w:r w:rsidRPr="00CE3837">
        <w:tab/>
      </w:r>
      <w:r w:rsidRPr="00CE3837">
        <w:tab/>
      </w:r>
      <w:r w:rsidRPr="00CE3837">
        <w:tab/>
      </w:r>
      <w:r w:rsidRPr="00CE3837">
        <w:tab/>
      </w:r>
      <w:r w:rsidRPr="00CE3837">
        <w:tab/>
      </w:r>
      <w:r w:rsidRPr="00CE3837">
        <w:tab/>
      </w:r>
      <w:r w:rsidRPr="00CE3837">
        <w:tab/>
      </w:r>
      <w:r w:rsidR="00AD503E">
        <w:t xml:space="preserve">      </w:t>
      </w:r>
      <w:r w:rsidRPr="00CE3837">
        <w:t>Václav Novák</w:t>
      </w:r>
      <w:r w:rsidR="008E5619">
        <w:t>, s</w:t>
      </w:r>
      <w:r w:rsidRPr="00CE3837">
        <w:t>tarosta</w:t>
      </w:r>
    </w:p>
    <w:p w:rsidR="00CE3837" w:rsidRPr="00CE3837" w:rsidRDefault="00CE3837" w:rsidP="00AD503E">
      <w:pPr>
        <w:jc w:val="both"/>
      </w:pPr>
      <w:r w:rsidRPr="00CE3837">
        <w:tab/>
      </w:r>
    </w:p>
    <w:p w:rsidR="00AD503E" w:rsidRPr="00AD503E" w:rsidRDefault="00AD503E" w:rsidP="00127C1D">
      <w:pPr>
        <w:pBdr>
          <w:top w:val="single" w:sz="4" w:space="6" w:color="auto"/>
          <w:left w:val="single" w:sz="4" w:space="4" w:color="auto"/>
          <w:bottom w:val="single" w:sz="4" w:space="1" w:color="auto"/>
          <w:right w:val="single" w:sz="4" w:space="4" w:color="auto"/>
        </w:pBdr>
        <w:jc w:val="center"/>
        <w:rPr>
          <w:b/>
          <w:sz w:val="28"/>
          <w:szCs w:val="28"/>
          <w:u w:val="single"/>
        </w:rPr>
      </w:pPr>
      <w:r w:rsidRPr="00AD503E">
        <w:rPr>
          <w:b/>
          <w:sz w:val="28"/>
          <w:szCs w:val="28"/>
          <w:u w:val="single"/>
        </w:rPr>
        <w:t>Uzavření Úřadu městyse Dub</w:t>
      </w:r>
    </w:p>
    <w:p w:rsidR="00AD503E" w:rsidRPr="00437866" w:rsidRDefault="00AD503E" w:rsidP="00127C1D">
      <w:pPr>
        <w:pBdr>
          <w:top w:val="single" w:sz="4" w:space="6" w:color="auto"/>
          <w:left w:val="single" w:sz="4" w:space="4" w:color="auto"/>
          <w:bottom w:val="single" w:sz="4" w:space="1" w:color="auto"/>
          <w:right w:val="single" w:sz="4" w:space="4" w:color="auto"/>
        </w:pBdr>
        <w:jc w:val="center"/>
        <w:rPr>
          <w:b/>
          <w:u w:val="single"/>
        </w:rPr>
      </w:pPr>
    </w:p>
    <w:p w:rsidR="00127C1D" w:rsidRDefault="00AD503E" w:rsidP="00127C1D">
      <w:pPr>
        <w:pBdr>
          <w:top w:val="single" w:sz="4" w:space="6" w:color="auto"/>
          <w:left w:val="single" w:sz="4" w:space="4" w:color="auto"/>
          <w:bottom w:val="single" w:sz="4" w:space="1" w:color="auto"/>
          <w:right w:val="single" w:sz="4" w:space="4" w:color="auto"/>
        </w:pBdr>
        <w:jc w:val="center"/>
        <w:rPr>
          <w:sz w:val="28"/>
          <w:szCs w:val="28"/>
        </w:rPr>
      </w:pPr>
      <w:r w:rsidRPr="00AD503E">
        <w:rPr>
          <w:sz w:val="28"/>
          <w:szCs w:val="28"/>
        </w:rPr>
        <w:t xml:space="preserve">Úřad městyse Dub bude </w:t>
      </w:r>
    </w:p>
    <w:p w:rsidR="00AD503E" w:rsidRPr="00AD503E" w:rsidRDefault="00AD503E" w:rsidP="00127C1D">
      <w:pPr>
        <w:pBdr>
          <w:top w:val="single" w:sz="4" w:space="6" w:color="auto"/>
          <w:left w:val="single" w:sz="4" w:space="4" w:color="auto"/>
          <w:bottom w:val="single" w:sz="4" w:space="1" w:color="auto"/>
          <w:right w:val="single" w:sz="4" w:space="4" w:color="auto"/>
        </w:pBdr>
        <w:jc w:val="center"/>
        <w:rPr>
          <w:sz w:val="28"/>
          <w:szCs w:val="28"/>
        </w:rPr>
      </w:pPr>
      <w:r w:rsidRPr="00127C1D">
        <w:rPr>
          <w:b/>
          <w:sz w:val="28"/>
          <w:szCs w:val="28"/>
        </w:rPr>
        <w:t>od pondělí 2. 7. do středy 4. 7.</w:t>
      </w:r>
      <w:r w:rsidRPr="00AD503E">
        <w:rPr>
          <w:sz w:val="28"/>
          <w:szCs w:val="28"/>
        </w:rPr>
        <w:t xml:space="preserve"> z důvodu dovolené </w:t>
      </w:r>
      <w:r w:rsidRPr="00127C1D">
        <w:rPr>
          <w:b/>
          <w:sz w:val="28"/>
          <w:szCs w:val="28"/>
        </w:rPr>
        <w:t>uzavřen.</w:t>
      </w:r>
    </w:p>
    <w:p w:rsidR="00AD503E" w:rsidRDefault="00AD503E" w:rsidP="00127C1D">
      <w:pPr>
        <w:pBdr>
          <w:top w:val="single" w:sz="4" w:space="6" w:color="auto"/>
          <w:left w:val="single" w:sz="4" w:space="4" w:color="auto"/>
          <w:bottom w:val="single" w:sz="4" w:space="1" w:color="auto"/>
          <w:right w:val="single" w:sz="4" w:space="4" w:color="auto"/>
        </w:pBdr>
        <w:jc w:val="center"/>
        <w:rPr>
          <w:b/>
          <w:u w:val="single"/>
        </w:rPr>
      </w:pPr>
    </w:p>
    <w:p w:rsidR="00127C1D" w:rsidRDefault="00127C1D" w:rsidP="00AD503E">
      <w:pPr>
        <w:jc w:val="both"/>
        <w:rPr>
          <w:b/>
          <w:sz w:val="28"/>
          <w:szCs w:val="28"/>
        </w:rPr>
      </w:pPr>
    </w:p>
    <w:p w:rsidR="00127C1D" w:rsidRDefault="00127C1D" w:rsidP="00127C1D">
      <w:pPr>
        <w:pBdr>
          <w:top w:val="single" w:sz="4" w:space="1" w:color="auto"/>
          <w:left w:val="single" w:sz="4" w:space="4" w:color="auto"/>
          <w:bottom w:val="single" w:sz="4" w:space="13" w:color="auto"/>
          <w:right w:val="single" w:sz="4" w:space="4" w:color="auto"/>
        </w:pBdr>
        <w:jc w:val="center"/>
        <w:rPr>
          <w:b/>
          <w:sz w:val="28"/>
          <w:szCs w:val="28"/>
          <w:u w:val="single"/>
        </w:rPr>
      </w:pPr>
      <w:r>
        <w:rPr>
          <w:b/>
          <w:sz w:val="28"/>
          <w:szCs w:val="28"/>
          <w:u w:val="single"/>
        </w:rPr>
        <w:t>Vážení spoluobčané,</w:t>
      </w:r>
    </w:p>
    <w:p w:rsidR="00127C1D" w:rsidRDefault="00127C1D" w:rsidP="00127C1D">
      <w:pPr>
        <w:pBdr>
          <w:top w:val="single" w:sz="4" w:space="1" w:color="auto"/>
          <w:left w:val="single" w:sz="4" w:space="4" w:color="auto"/>
          <w:bottom w:val="single" w:sz="4" w:space="13" w:color="auto"/>
          <w:right w:val="single" w:sz="4" w:space="4" w:color="auto"/>
        </w:pBdr>
        <w:jc w:val="center"/>
        <w:rPr>
          <w:b/>
          <w:sz w:val="28"/>
          <w:szCs w:val="28"/>
          <w:u w:val="single"/>
        </w:rPr>
      </w:pPr>
    </w:p>
    <w:p w:rsidR="00127C1D" w:rsidRPr="00127C1D" w:rsidRDefault="00127C1D" w:rsidP="00127C1D">
      <w:pPr>
        <w:pBdr>
          <w:top w:val="single" w:sz="4" w:space="1" w:color="auto"/>
          <w:left w:val="single" w:sz="4" w:space="4" w:color="auto"/>
          <w:bottom w:val="single" w:sz="4" w:space="13" w:color="auto"/>
          <w:right w:val="single" w:sz="4" w:space="4" w:color="auto"/>
        </w:pBdr>
        <w:jc w:val="center"/>
        <w:rPr>
          <w:sz w:val="28"/>
          <w:szCs w:val="28"/>
        </w:rPr>
      </w:pPr>
      <w:r>
        <w:rPr>
          <w:sz w:val="28"/>
          <w:szCs w:val="28"/>
        </w:rPr>
        <w:t xml:space="preserve">Tímto Vám oznamujeme, že od </w:t>
      </w:r>
      <w:r w:rsidRPr="00127C1D">
        <w:rPr>
          <w:b/>
          <w:sz w:val="28"/>
          <w:szCs w:val="28"/>
        </w:rPr>
        <w:t>pondělí 25.</w:t>
      </w:r>
      <w:r>
        <w:rPr>
          <w:b/>
          <w:sz w:val="28"/>
          <w:szCs w:val="28"/>
        </w:rPr>
        <w:t xml:space="preserve"> </w:t>
      </w:r>
      <w:r w:rsidRPr="00127C1D">
        <w:rPr>
          <w:b/>
          <w:sz w:val="28"/>
          <w:szCs w:val="28"/>
        </w:rPr>
        <w:t>6.</w:t>
      </w:r>
      <w:r>
        <w:rPr>
          <w:sz w:val="28"/>
          <w:szCs w:val="28"/>
        </w:rPr>
        <w:t xml:space="preserve"> bude </w:t>
      </w:r>
      <w:r w:rsidRPr="00127C1D">
        <w:rPr>
          <w:b/>
          <w:sz w:val="28"/>
          <w:szCs w:val="28"/>
        </w:rPr>
        <w:t>uzavřena pro dopravu</w:t>
      </w:r>
      <w:r>
        <w:rPr>
          <w:sz w:val="28"/>
          <w:szCs w:val="28"/>
        </w:rPr>
        <w:t xml:space="preserve"> ulice od </w:t>
      </w:r>
      <w:r w:rsidRPr="00127C1D">
        <w:rPr>
          <w:b/>
          <w:sz w:val="28"/>
          <w:szCs w:val="28"/>
        </w:rPr>
        <w:t>náměstí směrem k Javornici</w:t>
      </w:r>
    </w:p>
    <w:p w:rsidR="00127C1D" w:rsidRDefault="00127C1D" w:rsidP="00AD503E">
      <w:pPr>
        <w:jc w:val="center"/>
        <w:rPr>
          <w:b/>
          <w:sz w:val="28"/>
          <w:szCs w:val="28"/>
          <w:u w:val="single"/>
        </w:rPr>
      </w:pPr>
    </w:p>
    <w:p w:rsidR="00127C1D" w:rsidRPr="008E5619" w:rsidRDefault="00127C1D" w:rsidP="00127C1D">
      <w:pPr>
        <w:jc w:val="both"/>
        <w:rPr>
          <w:b/>
          <w:sz w:val="28"/>
          <w:szCs w:val="28"/>
        </w:rPr>
      </w:pPr>
      <w:r w:rsidRPr="008E5619">
        <w:rPr>
          <w:b/>
          <w:sz w:val="28"/>
          <w:szCs w:val="28"/>
        </w:rPr>
        <w:t xml:space="preserve">Úřad městyse upozorňuje zájemce o kompostéry, že je stále </w:t>
      </w:r>
      <w:r>
        <w:rPr>
          <w:b/>
          <w:sz w:val="28"/>
          <w:szCs w:val="28"/>
        </w:rPr>
        <w:t xml:space="preserve">ještě </w:t>
      </w:r>
      <w:r w:rsidRPr="008E5619">
        <w:rPr>
          <w:b/>
          <w:sz w:val="28"/>
          <w:szCs w:val="28"/>
        </w:rPr>
        <w:t>několik kusů k dispozici.</w:t>
      </w:r>
    </w:p>
    <w:p w:rsidR="00636307" w:rsidRDefault="00636307" w:rsidP="00AD503E">
      <w:pPr>
        <w:jc w:val="center"/>
        <w:rPr>
          <w:b/>
          <w:sz w:val="28"/>
          <w:szCs w:val="28"/>
          <w:highlight w:val="lightGray"/>
          <w:u w:val="single"/>
        </w:rPr>
      </w:pPr>
    </w:p>
    <w:p w:rsidR="00AD503E" w:rsidRDefault="00127C1D" w:rsidP="00AD503E">
      <w:pPr>
        <w:jc w:val="center"/>
        <w:rPr>
          <w:b/>
          <w:sz w:val="28"/>
          <w:szCs w:val="28"/>
          <w:u w:val="single"/>
        </w:rPr>
      </w:pPr>
      <w:r w:rsidRPr="00D72FCD">
        <w:rPr>
          <w:b/>
          <w:sz w:val="28"/>
          <w:szCs w:val="28"/>
          <w:highlight w:val="lightGray"/>
          <w:u w:val="single"/>
        </w:rPr>
        <w:lastRenderedPageBreak/>
        <w:t>Úřad městyse zve</w:t>
      </w:r>
    </w:p>
    <w:p w:rsidR="00127C1D" w:rsidRPr="00127C1D" w:rsidRDefault="00127C1D" w:rsidP="00AD503E">
      <w:pPr>
        <w:jc w:val="center"/>
        <w:rPr>
          <w:b/>
          <w:sz w:val="28"/>
          <w:szCs w:val="28"/>
          <w:u w:val="single"/>
        </w:rPr>
      </w:pPr>
    </w:p>
    <w:p w:rsidR="00AD503E" w:rsidRPr="008472FF" w:rsidRDefault="00AD503E" w:rsidP="00AD503E">
      <w:pPr>
        <w:jc w:val="center"/>
        <w:rPr>
          <w:b/>
          <w:u w:val="single"/>
        </w:rPr>
      </w:pPr>
      <w:r w:rsidRPr="008472FF">
        <w:rPr>
          <w:b/>
          <w:u w:val="single"/>
        </w:rPr>
        <w:t>Pouťový turnaj</w:t>
      </w:r>
    </w:p>
    <w:p w:rsidR="00AD503E" w:rsidRDefault="00D72FCD" w:rsidP="00D72FCD">
      <w:pPr>
        <w:jc w:val="both"/>
      </w:pPr>
      <w:r>
        <w:t xml:space="preserve">      </w:t>
      </w:r>
      <w:r w:rsidR="00AD503E" w:rsidRPr="008472FF">
        <w:t>TJ Dub vás všechny co nejsrdečněji zve na tradiční pouťový turnaj o Pohár starosty městyse Dub v kopané.</w:t>
      </w:r>
      <w:r w:rsidR="00AD503E">
        <w:t xml:space="preserve"> Turnaj se koná v sobotu </w:t>
      </w:r>
      <w:r w:rsidR="00AD503E" w:rsidRPr="00003F42">
        <w:rPr>
          <w:b/>
        </w:rPr>
        <w:t>14.</w:t>
      </w:r>
      <w:r>
        <w:rPr>
          <w:b/>
        </w:rPr>
        <w:t xml:space="preserve"> </w:t>
      </w:r>
      <w:r w:rsidR="00AD503E" w:rsidRPr="00003F42">
        <w:rPr>
          <w:b/>
        </w:rPr>
        <w:t>7.</w:t>
      </w:r>
      <w:r>
        <w:rPr>
          <w:b/>
        </w:rPr>
        <w:t xml:space="preserve"> </w:t>
      </w:r>
      <w:r w:rsidR="00AD503E" w:rsidRPr="00003F42">
        <w:rPr>
          <w:b/>
        </w:rPr>
        <w:t>2018 od 11 hodin na fotbalovém hřišti</w:t>
      </w:r>
      <w:r w:rsidR="00AD503E">
        <w:t xml:space="preserve"> v Dubu. Turnaje se zúčastní TJ Dub, Stará Garda Vlachovo Březí, Sokol Křesín a Bureš Team.</w:t>
      </w:r>
    </w:p>
    <w:p w:rsidR="00AD503E" w:rsidRDefault="00AD503E" w:rsidP="00AD503E"/>
    <w:p w:rsidR="00AD503E" w:rsidRPr="00003F42" w:rsidRDefault="00AD503E" w:rsidP="00AD503E">
      <w:pPr>
        <w:jc w:val="center"/>
        <w:rPr>
          <w:b/>
          <w:u w:val="single"/>
        </w:rPr>
      </w:pPr>
      <w:r w:rsidRPr="00003F42">
        <w:rPr>
          <w:b/>
          <w:u w:val="single"/>
        </w:rPr>
        <w:t>Pouťová zábava</w:t>
      </w:r>
    </w:p>
    <w:p w:rsidR="00AD503E" w:rsidRDefault="00D72FCD" w:rsidP="00D72FCD">
      <w:pPr>
        <w:jc w:val="both"/>
      </w:pPr>
      <w:r>
        <w:t xml:space="preserve">      </w:t>
      </w:r>
      <w:r w:rsidR="00AD503E">
        <w:t xml:space="preserve">TJ Dub vás zve na </w:t>
      </w:r>
      <w:r w:rsidR="00AD503E" w:rsidRPr="00003F42">
        <w:rPr>
          <w:b/>
        </w:rPr>
        <w:t>Pouťovou taneční zábavu</w:t>
      </w:r>
      <w:r w:rsidR="00AD503E">
        <w:t>, která se koná v </w:t>
      </w:r>
      <w:r w:rsidR="00AD503E" w:rsidRPr="00003F42">
        <w:rPr>
          <w:b/>
        </w:rPr>
        <w:t>sobotu 14.</w:t>
      </w:r>
      <w:r>
        <w:rPr>
          <w:b/>
        </w:rPr>
        <w:t xml:space="preserve"> </w:t>
      </w:r>
      <w:r w:rsidR="00AD503E" w:rsidRPr="00003F42">
        <w:rPr>
          <w:b/>
        </w:rPr>
        <w:t>7.</w:t>
      </w:r>
      <w:r>
        <w:rPr>
          <w:b/>
        </w:rPr>
        <w:t xml:space="preserve"> </w:t>
      </w:r>
      <w:proofErr w:type="gramStart"/>
      <w:r w:rsidR="00AD503E" w:rsidRPr="00003F42">
        <w:rPr>
          <w:b/>
        </w:rPr>
        <w:t xml:space="preserve">2018 </w:t>
      </w:r>
      <w:r>
        <w:rPr>
          <w:b/>
        </w:rPr>
        <w:t xml:space="preserve">                  </w:t>
      </w:r>
      <w:r w:rsidR="00AD503E" w:rsidRPr="00003F42">
        <w:rPr>
          <w:b/>
        </w:rPr>
        <w:t>od</w:t>
      </w:r>
      <w:proofErr w:type="gramEnd"/>
      <w:r w:rsidR="00AD503E" w:rsidRPr="00003F42">
        <w:rPr>
          <w:b/>
        </w:rPr>
        <w:t xml:space="preserve"> 20 </w:t>
      </w:r>
      <w:r>
        <w:rPr>
          <w:b/>
        </w:rPr>
        <w:t xml:space="preserve">hod. </w:t>
      </w:r>
      <w:r w:rsidR="00AD503E" w:rsidRPr="00003F42">
        <w:rPr>
          <w:b/>
        </w:rPr>
        <w:t>v KD Dub</w:t>
      </w:r>
      <w:r w:rsidR="00AD503E">
        <w:t xml:space="preserve">. Večerem vás bude provázet hudební skupina </w:t>
      </w:r>
      <w:r w:rsidR="00AD503E" w:rsidRPr="00003F42">
        <w:rPr>
          <w:b/>
        </w:rPr>
        <w:t>Přímý přenos</w:t>
      </w:r>
      <w:r w:rsidR="00AD503E">
        <w:t xml:space="preserve">. </w:t>
      </w:r>
      <w:r>
        <w:t xml:space="preserve">         </w:t>
      </w:r>
      <w:r w:rsidR="00AD503E">
        <w:t>Vstupné 100,- Kč.</w:t>
      </w:r>
    </w:p>
    <w:p w:rsidR="00AD503E" w:rsidRDefault="00AD503E" w:rsidP="00AD503E"/>
    <w:p w:rsidR="00AD503E" w:rsidRPr="00C87AA4" w:rsidRDefault="00AD503E" w:rsidP="00AD503E">
      <w:pPr>
        <w:jc w:val="center"/>
        <w:rPr>
          <w:b/>
          <w:u w:val="single"/>
        </w:rPr>
      </w:pPr>
      <w:r w:rsidRPr="00C87AA4">
        <w:rPr>
          <w:b/>
          <w:u w:val="single"/>
        </w:rPr>
        <w:t>Kulturní zájezd</w:t>
      </w:r>
    </w:p>
    <w:p w:rsidR="00AD503E" w:rsidRDefault="00D72FCD" w:rsidP="00D72FCD">
      <w:pPr>
        <w:jc w:val="both"/>
      </w:pPr>
      <w:r>
        <w:t xml:space="preserve">      </w:t>
      </w:r>
      <w:r w:rsidR="00AD503E">
        <w:t xml:space="preserve">Městys Dub pro vás v letošním roce připravil ještě jeden kulturní zájezd. Tentokrát se jedná o </w:t>
      </w:r>
      <w:r w:rsidR="00AD503E" w:rsidRPr="00D72FCD">
        <w:rPr>
          <w:b/>
          <w:sz w:val="28"/>
          <w:szCs w:val="28"/>
        </w:rPr>
        <w:t>muzikálovou komedii Doktor OX</w:t>
      </w:r>
      <w:r w:rsidR="00AD503E">
        <w:t xml:space="preserve"> v divadle </w:t>
      </w:r>
      <w:proofErr w:type="spellStart"/>
      <w:r w:rsidR="00AD503E">
        <w:t>Hybernia</w:t>
      </w:r>
      <w:proofErr w:type="spellEnd"/>
      <w:r w:rsidR="00AD503E">
        <w:t>.</w:t>
      </w:r>
    </w:p>
    <w:p w:rsidR="00AD503E" w:rsidRDefault="00AD503E" w:rsidP="00D72FCD">
      <w:pPr>
        <w:jc w:val="both"/>
      </w:pPr>
      <w:r>
        <w:t xml:space="preserve"> </w:t>
      </w:r>
      <w:r w:rsidR="00D72FCD">
        <w:t xml:space="preserve">      </w:t>
      </w:r>
      <w:r>
        <w:t>K</w:t>
      </w:r>
      <w:r w:rsidRPr="00C87AA4">
        <w:t>aždý</w:t>
      </w:r>
      <w:r>
        <w:t xml:space="preserve"> může </w:t>
      </w:r>
      <w:r w:rsidRPr="00C87AA4">
        <w:t xml:space="preserve">konečně milovat, koho chce! A nejen to! I myslet si může, co chce! A dělat si může, co chce! Ale nejdřív si musí tuhle svobodu </w:t>
      </w:r>
      <w:proofErr w:type="gramStart"/>
      <w:r w:rsidRPr="00C87AA4">
        <w:t>vybojovat...</w:t>
      </w:r>
      <w:proofErr w:type="gramEnd"/>
      <w:r w:rsidRPr="00C87AA4">
        <w:t xml:space="preserve"> Nový, původní český </w:t>
      </w:r>
      <w:r w:rsidR="007571ED">
        <w:t>muzi</w:t>
      </w:r>
      <w:r w:rsidRPr="00C87AA4">
        <w:t xml:space="preserve">kál Divadla </w:t>
      </w:r>
      <w:proofErr w:type="spellStart"/>
      <w:r w:rsidRPr="00C87AA4">
        <w:t>Hybernia</w:t>
      </w:r>
      <w:proofErr w:type="spellEnd"/>
      <w:r w:rsidRPr="00C87AA4">
        <w:t xml:space="preserve">, tentokráte o mladých hrdinech, kteří se vzepřou záměru </w:t>
      </w:r>
      <w:r w:rsidR="00D72FCD">
        <w:t>zločin</w:t>
      </w:r>
      <w:r w:rsidR="00636307">
        <w:t>n</w:t>
      </w:r>
      <w:r w:rsidR="00D72FCD">
        <w:t>ého</w:t>
      </w:r>
      <w:r w:rsidRPr="00C87AA4">
        <w:t xml:space="preserve"> doktora </w:t>
      </w:r>
      <w:proofErr w:type="spellStart"/>
      <w:r w:rsidRPr="00C87AA4">
        <w:t>Oxe</w:t>
      </w:r>
      <w:proofErr w:type="spellEnd"/>
      <w:r w:rsidRPr="00C87AA4">
        <w:t>. Tento pseudovědec totiž touží ovládat myšlení obyvatel, a to pomocí svého ďábelského, v podstatě ale jednoduchého vynálezu.</w:t>
      </w:r>
    </w:p>
    <w:p w:rsidR="00AD503E" w:rsidRPr="00C87AA4" w:rsidRDefault="00D72FCD" w:rsidP="00D72FCD">
      <w:pPr>
        <w:jc w:val="both"/>
      </w:pPr>
      <w:r>
        <w:t xml:space="preserve">      </w:t>
      </w:r>
      <w:r w:rsidR="00AD503E">
        <w:t xml:space="preserve">Hrají: Jiří </w:t>
      </w:r>
      <w:proofErr w:type="spellStart"/>
      <w:r w:rsidR="00AD503E">
        <w:t>Korn</w:t>
      </w:r>
      <w:proofErr w:type="spellEnd"/>
      <w:r w:rsidR="00AD503E" w:rsidRPr="00C87AA4">
        <w:t xml:space="preserve">, Kateřina Brožová, Dita Hořínková, Petr Ryšavý, Peter Pecha, Ivana </w:t>
      </w:r>
      <w:proofErr w:type="spellStart"/>
      <w:r w:rsidR="00AD503E" w:rsidRPr="00C87AA4">
        <w:t>Korolová</w:t>
      </w:r>
      <w:proofErr w:type="spellEnd"/>
      <w:r w:rsidR="00AD503E" w:rsidRPr="00C87AA4">
        <w:t xml:space="preserve">, Petra </w:t>
      </w:r>
      <w:proofErr w:type="spellStart"/>
      <w:r w:rsidR="00AD503E" w:rsidRPr="00C87AA4">
        <w:t>Vraspírová</w:t>
      </w:r>
      <w:proofErr w:type="spellEnd"/>
      <w:r w:rsidR="00AD503E" w:rsidRPr="00C87AA4">
        <w:t xml:space="preserve">, Anna Slováčková, Andrej </w:t>
      </w:r>
      <w:proofErr w:type="spellStart"/>
      <w:r w:rsidR="00AD503E" w:rsidRPr="00C87AA4">
        <w:t>Hryc</w:t>
      </w:r>
      <w:proofErr w:type="spellEnd"/>
      <w:r w:rsidR="00AD503E" w:rsidRPr="00C87AA4">
        <w:t xml:space="preserve">, Tomáš </w:t>
      </w:r>
      <w:proofErr w:type="spellStart"/>
      <w:r w:rsidR="00AD503E" w:rsidRPr="00C87AA4">
        <w:t>Trapl</w:t>
      </w:r>
      <w:proofErr w:type="spellEnd"/>
      <w:r w:rsidR="00AD503E" w:rsidRPr="00C87AA4">
        <w:t xml:space="preserve">, Ernesto Čekan, Martin Pošta, Vojtěch Drahokoupil, Hana Křížková, Renata Podlipská, Vlastimil Korec, Jiří </w:t>
      </w:r>
      <w:proofErr w:type="spellStart"/>
      <w:r w:rsidR="00AD503E" w:rsidRPr="00C87AA4">
        <w:t>Zonyga</w:t>
      </w:r>
      <w:proofErr w:type="spellEnd"/>
      <w:r w:rsidR="00AD503E" w:rsidRPr="00C87AA4">
        <w:t>, Ladislav Korbel, Františka Stropnická, Lukáš Randák, David Uličník a další.</w:t>
      </w:r>
    </w:p>
    <w:p w:rsidR="00AD503E" w:rsidRPr="00D72FCD" w:rsidRDefault="00D72FCD" w:rsidP="00D72FCD">
      <w:pPr>
        <w:jc w:val="both"/>
        <w:rPr>
          <w:u w:val="single"/>
        </w:rPr>
      </w:pPr>
      <w:r w:rsidRPr="00D72FCD">
        <w:rPr>
          <w:b/>
        </w:rPr>
        <w:t xml:space="preserve">      </w:t>
      </w:r>
      <w:r w:rsidR="00AD503E" w:rsidRPr="00D72FCD">
        <w:rPr>
          <w:b/>
        </w:rPr>
        <w:t>Zájezd se koná v sobotu 1.</w:t>
      </w:r>
      <w:r w:rsidRPr="00D72FCD">
        <w:rPr>
          <w:b/>
        </w:rPr>
        <w:t xml:space="preserve"> </w:t>
      </w:r>
      <w:r w:rsidR="00AD503E" w:rsidRPr="00D72FCD">
        <w:rPr>
          <w:b/>
        </w:rPr>
        <w:t>12.</w:t>
      </w:r>
      <w:r w:rsidRPr="00D72FCD">
        <w:rPr>
          <w:b/>
        </w:rPr>
        <w:t xml:space="preserve"> </w:t>
      </w:r>
      <w:r w:rsidR="00AD503E" w:rsidRPr="00D72FCD">
        <w:rPr>
          <w:b/>
        </w:rPr>
        <w:t>2018</w:t>
      </w:r>
      <w:r w:rsidR="00AD503E">
        <w:t xml:space="preserve"> a představení začíná tentokrát ve 14 hodin. V případě vašeho zájmu počítáme po představení s možností volného programu na návštěvu centra vánoční Prahy</w:t>
      </w:r>
      <w:r w:rsidR="00AD503E" w:rsidRPr="00D72FCD">
        <w:rPr>
          <w:b/>
        </w:rPr>
        <w:t xml:space="preserve">. </w:t>
      </w:r>
      <w:r w:rsidR="00AD503E" w:rsidRPr="00D72FCD">
        <w:rPr>
          <w:b/>
          <w:u w:val="single"/>
        </w:rPr>
        <w:t>Lístky budou k dispozici od 16.</w:t>
      </w:r>
      <w:r w:rsidRPr="00D72FCD">
        <w:rPr>
          <w:b/>
          <w:u w:val="single"/>
        </w:rPr>
        <w:t xml:space="preserve"> </w:t>
      </w:r>
      <w:r w:rsidR="00AD503E" w:rsidRPr="00D72FCD">
        <w:rPr>
          <w:b/>
          <w:u w:val="single"/>
        </w:rPr>
        <w:t>7.</w:t>
      </w:r>
      <w:r w:rsidRPr="00D72FCD">
        <w:rPr>
          <w:b/>
          <w:u w:val="single"/>
        </w:rPr>
        <w:t xml:space="preserve"> 2018.</w:t>
      </w:r>
    </w:p>
    <w:p w:rsidR="00AD503E" w:rsidRDefault="00AD503E" w:rsidP="00FB2A63">
      <w:pPr>
        <w:rPr>
          <w:b/>
          <w:sz w:val="28"/>
          <w:szCs w:val="28"/>
          <w:highlight w:val="lightGray"/>
        </w:rPr>
      </w:pPr>
    </w:p>
    <w:p w:rsidR="00FB2A63" w:rsidRDefault="00CE745A" w:rsidP="00FB2A63">
      <w:pPr>
        <w:rPr>
          <w:sz w:val="30"/>
          <w:szCs w:val="30"/>
        </w:rPr>
      </w:pPr>
      <w:r w:rsidRPr="00CE745A">
        <w:rPr>
          <w:b/>
          <w:sz w:val="28"/>
          <w:szCs w:val="28"/>
          <w:highlight w:val="lightGray"/>
        </w:rPr>
        <w:t>Základní škola a Mateřská škola Dub</w:t>
      </w:r>
      <w:r w:rsidR="00FB2A63" w:rsidRPr="00FB2A63">
        <w:rPr>
          <w:sz w:val="30"/>
          <w:szCs w:val="30"/>
        </w:rPr>
        <w:t xml:space="preserve"> </w:t>
      </w:r>
    </w:p>
    <w:p w:rsidR="00FA4ED3" w:rsidRDefault="00FA4ED3" w:rsidP="00FA4ED3">
      <w:pPr>
        <w:jc w:val="center"/>
        <w:rPr>
          <w:b/>
        </w:rPr>
      </w:pPr>
      <w:bookmarkStart w:id="0" w:name="_Hlk497745832"/>
    </w:p>
    <w:p w:rsidR="00BE6C72" w:rsidRDefault="00BE6C72" w:rsidP="00FA4ED3">
      <w:pPr>
        <w:jc w:val="center"/>
        <w:rPr>
          <w:b/>
        </w:rPr>
      </w:pPr>
      <w:r w:rsidRPr="001D5AB6">
        <w:rPr>
          <w:b/>
          <w:u w:val="single"/>
        </w:rPr>
        <w:t xml:space="preserve">Školní </w:t>
      </w:r>
      <w:proofErr w:type="gramStart"/>
      <w:r w:rsidRPr="001D5AB6">
        <w:rPr>
          <w:b/>
          <w:u w:val="single"/>
        </w:rPr>
        <w:t>výlet</w:t>
      </w:r>
      <w:r w:rsidR="00D72FCD" w:rsidRPr="00D72FCD">
        <w:t xml:space="preserve"> </w:t>
      </w:r>
      <w:r w:rsidR="00D72FCD">
        <w:t xml:space="preserve">                                                                               napsal</w:t>
      </w:r>
      <w:proofErr w:type="gramEnd"/>
      <w:r w:rsidR="00D72FCD">
        <w:t xml:space="preserve"> Mgr. V. Matějka</w:t>
      </w:r>
    </w:p>
    <w:p w:rsidR="00BE6C72" w:rsidRDefault="00D72FCD" w:rsidP="00FA4ED3">
      <w:pPr>
        <w:jc w:val="both"/>
      </w:pPr>
      <w:r w:rsidRPr="00FA4ED3">
        <w:rPr>
          <w:noProof/>
        </w:rPr>
        <w:drawing>
          <wp:anchor distT="0" distB="0" distL="114300" distR="114300" simplePos="0" relativeHeight="251661312" behindDoc="0" locked="0" layoutInCell="1" allowOverlap="1" wp14:anchorId="35D4BE4A" wp14:editId="3D94EF61">
            <wp:simplePos x="0" y="0"/>
            <wp:positionH relativeFrom="margin">
              <wp:align>right</wp:align>
            </wp:positionH>
            <wp:positionV relativeFrom="page">
              <wp:posOffset>7767955</wp:posOffset>
            </wp:positionV>
            <wp:extent cx="5760720" cy="2638425"/>
            <wp:effectExtent l="0" t="0" r="0" b="9525"/>
            <wp:wrapSquare wrapText="bothSides"/>
            <wp:docPr id="5" name="Obrázek 5" descr="C:\Users\Uzivatel\Desktop\DUBSKÉ LISTY\Týn_nad_Vltavo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Týn_nad_Vltavou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31" b="6558"/>
                    <a:stretch/>
                  </pic:blipFill>
                  <pic:spPr bwMode="auto">
                    <a:xfrm>
                      <a:off x="0" y="0"/>
                      <a:ext cx="5760720" cy="2638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6C72">
        <w:t xml:space="preserve">   </w:t>
      </w:r>
      <w:r w:rsidR="00FA4ED3">
        <w:t xml:space="preserve">    </w:t>
      </w:r>
      <w:r w:rsidR="00BE6C72">
        <w:t>Dne 7.</w:t>
      </w:r>
      <w:r w:rsidR="00FA4ED3">
        <w:t xml:space="preserve"> </w:t>
      </w:r>
      <w:r w:rsidR="00BE6C72">
        <w:t>6.</w:t>
      </w:r>
      <w:r w:rsidR="00FA4ED3">
        <w:t xml:space="preserve"> </w:t>
      </w:r>
      <w:r w:rsidR="00BE6C72">
        <w:t>2018 se ráno v 8:00 hod. sešli před školou učitelé a žáci ZŠ a MŠ Dub a vydali  se na školní výlet do Týna nad Vltavou. Autobusem jsme projeli Bavorov, Vodňany, Číčenice, Temelín. Po příjezdu do Týna jsme se nasvačili a vydali jsme se na otáčivé divadlo, kde jsme sledovali hru O líném Čiperovi. Pak jsme navštívili místní muzeum. Po jeho prohlídce si žáci koupili dárky a občerstvení v místních obchodech. Prošli jsme městem k nábřeží Vltavy, kde parkoval autobus. Cestou domů jsme se zastavili v Bavorově na výborné jahodové zmrzlině. Všem se nám výlet líbil a těšíme se na další.</w:t>
      </w:r>
    </w:p>
    <w:p w:rsidR="001D5AB6" w:rsidRPr="000F6938" w:rsidRDefault="0083213E" w:rsidP="0083213E">
      <w:pPr>
        <w:jc w:val="both"/>
        <w:rPr>
          <w:b/>
          <w:color w:val="000000" w:themeColor="text1"/>
          <w:u w:val="single"/>
        </w:rPr>
      </w:pPr>
      <w:r>
        <w:lastRenderedPageBreak/>
        <w:t xml:space="preserve">      </w:t>
      </w:r>
      <w:r w:rsidR="001D5AB6" w:rsidRPr="000F6938">
        <w:rPr>
          <w:b/>
          <w:color w:val="000000" w:themeColor="text1"/>
          <w:u w:val="single"/>
        </w:rPr>
        <w:t>Páťáci se loučí…… i tak lze nazvat ne</w:t>
      </w:r>
      <w:r w:rsidR="00FB5535" w:rsidRPr="000F6938">
        <w:rPr>
          <w:b/>
          <w:color w:val="000000" w:themeColor="text1"/>
          <w:u w:val="single"/>
        </w:rPr>
        <w:t>j</w:t>
      </w:r>
      <w:r w:rsidR="001D5AB6" w:rsidRPr="000F6938">
        <w:rPr>
          <w:b/>
          <w:color w:val="000000" w:themeColor="text1"/>
          <w:u w:val="single"/>
        </w:rPr>
        <w:t>vydařenější školní akci</w:t>
      </w:r>
    </w:p>
    <w:p w:rsidR="0083213E" w:rsidRPr="000F6938" w:rsidRDefault="0083213E" w:rsidP="0083213E">
      <w:pPr>
        <w:jc w:val="both"/>
        <w:rPr>
          <w:b/>
          <w:color w:val="000000" w:themeColor="text1"/>
          <w:u w:val="single"/>
        </w:rPr>
      </w:pPr>
      <w:bookmarkStart w:id="1" w:name="_GoBack"/>
      <w:bookmarkEnd w:id="1"/>
    </w:p>
    <w:p w:rsidR="001D5AB6" w:rsidRDefault="0083213E" w:rsidP="0083213E">
      <w:pPr>
        <w:jc w:val="both"/>
      </w:pPr>
      <w:r>
        <w:t xml:space="preserve">      </w:t>
      </w:r>
      <w:r w:rsidR="001D5AB6">
        <w:t>Když jdou malí prvňáčci do školy, zdá se rodičům i učitelům, že je čeká dlouhá doba poznávání</w:t>
      </w:r>
      <w:r>
        <w:t xml:space="preserve"> </w:t>
      </w:r>
      <w:r w:rsidR="001D5AB6">
        <w:t>a objevování.</w:t>
      </w:r>
      <w:r>
        <w:t xml:space="preserve"> </w:t>
      </w:r>
      <w:r w:rsidR="001D5AB6">
        <w:t>Ale zeptejte se letošních  páťáků</w:t>
      </w:r>
      <w:r>
        <w:t xml:space="preserve"> </w:t>
      </w:r>
      <w:r w:rsidR="001D5AB6">
        <w:t>- Adély, Pavla, Pepy a Terezy</w:t>
      </w:r>
      <w:r>
        <w:t xml:space="preserve"> </w:t>
      </w:r>
      <w:r w:rsidR="001D5AB6">
        <w:t>- jak jim pět let rychle uteklo.</w:t>
      </w:r>
      <w:r>
        <w:t xml:space="preserve"> </w:t>
      </w:r>
      <w:r w:rsidR="001D5AB6">
        <w:t>Paní učitelka měla ve třídě v nich velkou oporu, protože byli opakovaně spojeni s novými prvňáčky. Museli být samostatní, pracovití, klidní a trpěliví. Byli prostě super!!!</w:t>
      </w:r>
    </w:p>
    <w:p w:rsidR="001D5AB6" w:rsidRDefault="0083213E" w:rsidP="0083213E">
      <w:pPr>
        <w:jc w:val="both"/>
      </w:pPr>
      <w:r>
        <w:t xml:space="preserve">      </w:t>
      </w:r>
      <w:r w:rsidR="001D5AB6">
        <w:t>Ve čtvrtek 21. června 2018 se rozloučili aktivně a vyzkoušeli si práci učitele. Zvládli to skvěle a Ti, kteří se přišli podívat, je moc chválili.</w:t>
      </w:r>
      <w:r>
        <w:t xml:space="preserve"> Besídka byla nazvaná „</w:t>
      </w:r>
      <w:r w:rsidR="001D5AB6">
        <w:t xml:space="preserve"> Představení</w:t>
      </w:r>
      <w:r>
        <w:t>“</w:t>
      </w:r>
      <w:r w:rsidR="001D5AB6">
        <w:t>.</w:t>
      </w:r>
    </w:p>
    <w:p w:rsidR="001D5AB6" w:rsidRDefault="0083213E" w:rsidP="0083213E">
      <w:pPr>
        <w:jc w:val="both"/>
      </w:pPr>
      <w:r>
        <w:t>Děti všem ukázaly</w:t>
      </w:r>
      <w:r w:rsidR="001D5AB6">
        <w:t>, jak probíhá den ve třídě, kde se učí společně žáci různých ročníků.</w:t>
      </w:r>
    </w:p>
    <w:p w:rsidR="001D5AB6" w:rsidRDefault="001D5AB6" w:rsidP="0083213E">
      <w:pPr>
        <w:jc w:val="both"/>
      </w:pPr>
      <w:r>
        <w:t>Právě spolupráce, tolerance, respekt k druhému, možnost vnímat i to, co se učí druzí, klid na vlastní práci a individuální přístup učitele je v málotřídní škole pro žáky přínosem.</w:t>
      </w:r>
    </w:p>
    <w:p w:rsidR="001D5AB6" w:rsidRDefault="0083213E" w:rsidP="0083213E">
      <w:pPr>
        <w:jc w:val="both"/>
      </w:pPr>
      <w:r>
        <w:t xml:space="preserve">      </w:t>
      </w:r>
      <w:r w:rsidR="001D5AB6">
        <w:t>V programu bylo Pasování na čtenáře letošních prvňáků - Adámka, Fandy, Jakuba, Ondry, Patrika</w:t>
      </w:r>
      <w:r>
        <w:t xml:space="preserve"> </w:t>
      </w:r>
      <w:r w:rsidR="001D5AB6">
        <w:t>a Tomáše. Každý z nich četl, přednášel básničku a plnil úkoly ze všech předmětů, které vyučovali jejich starší kamarádi.</w:t>
      </w:r>
    </w:p>
    <w:p w:rsidR="001D5AB6" w:rsidRDefault="0083213E" w:rsidP="0083213E">
      <w:pPr>
        <w:jc w:val="both"/>
      </w:pPr>
      <w:r>
        <w:t xml:space="preserve">      </w:t>
      </w:r>
      <w:r w:rsidR="001D5AB6">
        <w:t>Také proběhla Obhajoba závěrečných prací žáků 5.</w:t>
      </w:r>
      <w:r>
        <w:t xml:space="preserve"> </w:t>
      </w:r>
      <w:r w:rsidR="001D5AB6">
        <w:t xml:space="preserve">ročníku. Diváci si práce </w:t>
      </w:r>
      <w:proofErr w:type="gramStart"/>
      <w:r w:rsidR="001D5AB6">
        <w:t xml:space="preserve">prohlédli </w:t>
      </w:r>
      <w:r>
        <w:t xml:space="preserve">            </w:t>
      </w:r>
      <w:r w:rsidR="001D5AB6">
        <w:t>a vyslechli</w:t>
      </w:r>
      <w:proofErr w:type="gramEnd"/>
      <w:r w:rsidR="001D5AB6">
        <w:t xml:space="preserve"> stručný obsah. Přestože měli trému všichni, dopadlo to výborně.</w:t>
      </w:r>
    </w:p>
    <w:p w:rsidR="001D5AB6" w:rsidRDefault="001D5AB6" w:rsidP="0083213E">
      <w:pPr>
        <w:jc w:val="both"/>
      </w:pPr>
      <w:r>
        <w:t>Odměnou dětem byly malé dárky a hlavně raut ve školní jídelně, který se napoprvé moc povedl.</w:t>
      </w:r>
    </w:p>
    <w:p w:rsidR="001D5AB6" w:rsidRDefault="0083213E" w:rsidP="0083213E">
      <w:pPr>
        <w:jc w:val="both"/>
      </w:pPr>
      <w:r>
        <w:t xml:space="preserve">Poděkování patří také </w:t>
      </w:r>
      <w:r w:rsidR="001D5AB6">
        <w:t>rodič</w:t>
      </w:r>
      <w:r>
        <w:t>ům</w:t>
      </w:r>
      <w:r w:rsidR="001D5AB6">
        <w:t xml:space="preserve">, </w:t>
      </w:r>
      <w:r w:rsidR="0097286D">
        <w:t>kteří</w:t>
      </w:r>
      <w:r w:rsidR="001D5AB6">
        <w:t xml:space="preserve"> připravili pro své děti dobroty a také za spolupráci během celého školního roku.</w:t>
      </w:r>
      <w:r w:rsidR="0097286D">
        <w:t xml:space="preserve"> A s poděkováním nesmíme zapomenout hlavně na paní učitelku Krohovou, která celou akci vymyslela a s pomocí svých spolupracovnic zrealizovala.</w:t>
      </w:r>
    </w:p>
    <w:p w:rsidR="001D5AB6" w:rsidRDefault="0097286D" w:rsidP="0083213E">
      <w:pPr>
        <w:jc w:val="both"/>
      </w:pPr>
      <w:r>
        <w:t xml:space="preserve">      </w:t>
      </w:r>
      <w:r w:rsidR="001D5AB6">
        <w:t xml:space="preserve">Hezké slunečné dny o prázdninách </w:t>
      </w:r>
      <w:proofErr w:type="gramStart"/>
      <w:r w:rsidR="001D5AB6">
        <w:t>všem !!!</w:t>
      </w:r>
      <w:proofErr w:type="gramEnd"/>
    </w:p>
    <w:p w:rsidR="00BE6C72" w:rsidRPr="003E1EDA" w:rsidRDefault="00BE6C72" w:rsidP="0097286D">
      <w:pPr>
        <w:jc w:val="right"/>
      </w:pPr>
      <w:r w:rsidRPr="003E1EDA">
        <w:t xml:space="preserve">                                  </w:t>
      </w:r>
      <w:r w:rsidR="0097286D" w:rsidRPr="003E1EDA">
        <w:t>pro DL Marie Matušková</w:t>
      </w:r>
    </w:p>
    <w:p w:rsidR="0097286D" w:rsidRDefault="0097286D" w:rsidP="0097286D">
      <w:pPr>
        <w:jc w:val="right"/>
        <w:rPr>
          <w:i/>
          <w:sz w:val="20"/>
          <w:szCs w:val="20"/>
        </w:rPr>
      </w:pPr>
    </w:p>
    <w:p w:rsidR="0097286D" w:rsidRPr="0097286D" w:rsidRDefault="0097286D" w:rsidP="0097286D">
      <w:pPr>
        <w:jc w:val="center"/>
        <w:rPr>
          <w:i/>
          <w:sz w:val="20"/>
          <w:szCs w:val="20"/>
        </w:rPr>
      </w:pPr>
      <w:r w:rsidRPr="0097286D">
        <w:rPr>
          <w:i/>
          <w:noProof/>
          <w:sz w:val="20"/>
          <w:szCs w:val="20"/>
        </w:rPr>
        <w:drawing>
          <wp:inline distT="0" distB="0" distL="0" distR="0">
            <wp:extent cx="5760720" cy="4320540"/>
            <wp:effectExtent l="0" t="0" r="0" b="3810"/>
            <wp:docPr id="2" name="Obrázek 2" descr="C:\Users\Uzivatel\Desktop\DUBSKÉ LISTY\5.r.-Obhajoba_+_1.r.-Pasování_na_čtenář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5.r.-Obhajoba_+_1.r.-Pasování_na_čtenáře_(6).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561D1" w:rsidRPr="0097286D" w:rsidRDefault="004561D1" w:rsidP="0097286D">
      <w:pPr>
        <w:jc w:val="right"/>
        <w:rPr>
          <w:i/>
          <w:sz w:val="20"/>
          <w:szCs w:val="20"/>
        </w:rPr>
      </w:pPr>
    </w:p>
    <w:p w:rsidR="00916AF1" w:rsidRDefault="003E4B97" w:rsidP="00FA4ED3">
      <w:pPr>
        <w:jc w:val="both"/>
      </w:pPr>
      <w:r>
        <w:lastRenderedPageBreak/>
        <w:t xml:space="preserve">      </w:t>
      </w:r>
      <w:r w:rsidR="00916AF1" w:rsidRPr="003A7F3D">
        <w:rPr>
          <w:b/>
          <w:u w:val="single"/>
        </w:rPr>
        <w:t>Měsíc červen</w:t>
      </w:r>
      <w:r w:rsidR="00916AF1" w:rsidRPr="003A7F3D">
        <w:rPr>
          <w:u w:val="single"/>
        </w:rPr>
        <w:t xml:space="preserve"> </w:t>
      </w:r>
      <w:r w:rsidR="00916AF1">
        <w:t>začal</w:t>
      </w:r>
      <w:r w:rsidR="00FA4ED3">
        <w:t xml:space="preserve"> </w:t>
      </w:r>
      <w:r w:rsidR="00916AF1" w:rsidRPr="003A7F3D">
        <w:rPr>
          <w:b/>
          <w:u w:val="single"/>
        </w:rPr>
        <w:t>v</w:t>
      </w:r>
      <w:r w:rsidR="00FA4ED3" w:rsidRPr="003A7F3D">
        <w:rPr>
          <w:u w:val="single"/>
        </w:rPr>
        <w:t> </w:t>
      </w:r>
      <w:r w:rsidR="00916AF1" w:rsidRPr="003A7F3D">
        <w:rPr>
          <w:b/>
          <w:u w:val="single"/>
        </w:rPr>
        <w:t>mateřské škole</w:t>
      </w:r>
      <w:r w:rsidR="00916AF1">
        <w:t xml:space="preserve"> oslavou Mezinárodního dne dětí. Zasoutěžili jsme si, zahráli různé hry a nakonec jsme si smlsli na nanukovém dortu.</w:t>
      </w:r>
    </w:p>
    <w:p w:rsidR="00916AF1" w:rsidRDefault="005B5DC0" w:rsidP="00FA4ED3">
      <w:pPr>
        <w:jc w:val="both"/>
      </w:pPr>
      <w:r>
        <w:t xml:space="preserve">   </w:t>
      </w:r>
      <w:r w:rsidR="00916AF1">
        <w:t>  Další týden nás potěšilo Divadélko ZVONEČEK pohádkou Péťa a Madla jedou na prázdniny.</w:t>
      </w:r>
      <w:r>
        <w:t xml:space="preserve"> </w:t>
      </w:r>
      <w:r w:rsidR="00916AF1">
        <w:t>Pohádka byla nejen zábavná, ale hlavně poučná. Děti se dozvěděly, jak se mají chovat, aby se jim  o prázdninách nic nestalo.</w:t>
      </w:r>
    </w:p>
    <w:p w:rsidR="00916AF1" w:rsidRDefault="0097286D" w:rsidP="00FA4ED3">
      <w:pPr>
        <w:jc w:val="both"/>
      </w:pPr>
      <w:r w:rsidRPr="0097286D">
        <w:rPr>
          <w:i/>
          <w:noProof/>
          <w:sz w:val="20"/>
          <w:szCs w:val="20"/>
        </w:rPr>
        <w:drawing>
          <wp:anchor distT="0" distB="0" distL="114300" distR="114300" simplePos="0" relativeHeight="251660288" behindDoc="0" locked="0" layoutInCell="1" allowOverlap="1" wp14:anchorId="64752883" wp14:editId="7DA0187B">
            <wp:simplePos x="0" y="0"/>
            <wp:positionH relativeFrom="margin">
              <wp:align>left</wp:align>
            </wp:positionH>
            <wp:positionV relativeFrom="margin">
              <wp:posOffset>1102360</wp:posOffset>
            </wp:positionV>
            <wp:extent cx="3667125" cy="2751463"/>
            <wp:effectExtent l="0" t="0" r="0" b="0"/>
            <wp:wrapSquare wrapText="bothSides"/>
            <wp:docPr id="6" name="Obrázek 6" descr="C:\Users\Uzivatel\Desktop\DUBSKÉ LISTY\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IMG_00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7125" cy="2751463"/>
                    </a:xfrm>
                    <a:prstGeom prst="rect">
                      <a:avLst/>
                    </a:prstGeom>
                    <a:noFill/>
                    <a:ln>
                      <a:noFill/>
                    </a:ln>
                  </pic:spPr>
                </pic:pic>
              </a:graphicData>
            </a:graphic>
          </wp:anchor>
        </w:drawing>
      </w:r>
      <w:r w:rsidR="00916AF1">
        <w:t>   </w:t>
      </w:r>
      <w:r w:rsidR="005B5DC0">
        <w:t xml:space="preserve">   </w:t>
      </w:r>
      <w:r w:rsidR="00916AF1">
        <w:t xml:space="preserve">Třetí týden jsme vyrazili na výlet do </w:t>
      </w:r>
      <w:r w:rsidR="00FB5535">
        <w:t>Z</w:t>
      </w:r>
      <w:r w:rsidR="00916AF1">
        <w:t xml:space="preserve">oo v Hluboké nad Vltavou za zvířátky. Viděli jsme nejen medvědy, ale i malá medvíďata, </w:t>
      </w:r>
      <w:proofErr w:type="spellStart"/>
      <w:r w:rsidR="00916AF1">
        <w:t>surikaty</w:t>
      </w:r>
      <w:proofErr w:type="spellEnd"/>
      <w:r w:rsidR="00916AF1">
        <w:t xml:space="preserve">, vydry, papoušky, labutě, plameňáky, sovy, mravence i </w:t>
      </w:r>
      <w:proofErr w:type="spellStart"/>
      <w:r w:rsidR="00916AF1">
        <w:t>velemravence</w:t>
      </w:r>
      <w:proofErr w:type="spellEnd"/>
      <w:r w:rsidR="00916AF1">
        <w:t xml:space="preserve"> obrovského (ještě že </w:t>
      </w:r>
      <w:proofErr w:type="gramStart"/>
      <w:r w:rsidR="00916AF1">
        <w:t xml:space="preserve">neběhají </w:t>
      </w:r>
      <w:r w:rsidR="00FB5535">
        <w:t xml:space="preserve">     </w:t>
      </w:r>
      <w:r w:rsidR="00916AF1">
        <w:t>u nás</w:t>
      </w:r>
      <w:proofErr w:type="gramEnd"/>
      <w:r w:rsidR="00916AF1">
        <w:t xml:space="preserve"> po lese), klokany, vlky, krokodýly, opičky různých velikostí i barev, kachny, králíky plameňáky, čápy i čápa marabu, sysly, osly, hady a želvy, kočku divokou a spoustu dalších zvířat a ptáků. Jen rys, tygr, liška a ve</w:t>
      </w:r>
      <w:r w:rsidR="00E85612">
        <w:t>-</w:t>
      </w:r>
      <w:proofErr w:type="spellStart"/>
      <w:r w:rsidR="00916AF1">
        <w:t>ve</w:t>
      </w:r>
      <w:r w:rsidR="00E85612">
        <w:t>r</w:t>
      </w:r>
      <w:r w:rsidR="00916AF1">
        <w:t>ka</w:t>
      </w:r>
      <w:proofErr w:type="spellEnd"/>
      <w:r w:rsidR="00916AF1">
        <w:t xml:space="preserve"> se neukázali. Bylo na ně moc velké horko. I přes to jsme si výlet užili.</w:t>
      </w:r>
    </w:p>
    <w:p w:rsidR="00916AF1" w:rsidRDefault="00916AF1" w:rsidP="00FA4ED3">
      <w:pPr>
        <w:jc w:val="both"/>
      </w:pPr>
      <w:r>
        <w:t>   </w:t>
      </w:r>
      <w:r w:rsidR="005B5DC0">
        <w:t xml:space="preserve">    </w:t>
      </w:r>
      <w:r>
        <w:t xml:space="preserve">V pátek, poslední </w:t>
      </w:r>
      <w:proofErr w:type="gramStart"/>
      <w:r>
        <w:t xml:space="preserve">týden </w:t>
      </w:r>
      <w:r w:rsidR="00FB5535">
        <w:t xml:space="preserve">          </w:t>
      </w:r>
      <w:r>
        <w:t>v červnu</w:t>
      </w:r>
      <w:proofErr w:type="gramEnd"/>
      <w:r>
        <w:t xml:space="preserve"> jsme se rozloučili s našimi předškoláky, kteří odcházejí po prázdninách do 1.</w:t>
      </w:r>
      <w:r w:rsidR="00FA4ED3">
        <w:t xml:space="preserve"> </w:t>
      </w:r>
      <w:r>
        <w:t xml:space="preserve">třídy ZŠ. Toto rozloučení probíhalo nejen na obci, ale i u nás ve školce. Děti od nás dostaly na památku pohádkovou knížku. Samozřejmě jsme den završili opět mlsáním </w:t>
      </w:r>
      <w:proofErr w:type="spellStart"/>
      <w:r>
        <w:t>nanukáče</w:t>
      </w:r>
      <w:proofErr w:type="spellEnd"/>
      <w:r>
        <w:t>.</w:t>
      </w:r>
    </w:p>
    <w:p w:rsidR="005B5DC0" w:rsidRDefault="005B5DC0" w:rsidP="005B5DC0">
      <w:pPr>
        <w:jc w:val="right"/>
      </w:pPr>
      <w:r>
        <w:t>příspěvek do DL od p. učitelek ze školky</w:t>
      </w:r>
    </w:p>
    <w:p w:rsidR="001C10DD" w:rsidRDefault="001C10DD" w:rsidP="00FA4ED3">
      <w:pPr>
        <w:jc w:val="both"/>
      </w:pPr>
    </w:p>
    <w:p w:rsidR="005B5DC0" w:rsidRDefault="005B5DC0" w:rsidP="00FA4ED3">
      <w:pPr>
        <w:jc w:val="both"/>
        <w:sectPr w:rsidR="005B5DC0" w:rsidSect="00722F70">
          <w:type w:val="continuous"/>
          <w:pgSz w:w="11906" w:h="16838" w:code="9"/>
          <w:pgMar w:top="1417" w:right="1417" w:bottom="1417" w:left="1417" w:header="708" w:footer="708" w:gutter="0"/>
          <w:cols w:space="708"/>
          <w:docGrid w:linePitch="360"/>
        </w:sectPr>
      </w:pPr>
    </w:p>
    <w:tbl>
      <w:tblPr>
        <w:tblW w:w="0" w:type="auto"/>
        <w:tblLook w:val="04A0" w:firstRow="1" w:lastRow="0" w:firstColumn="1" w:lastColumn="0" w:noHBand="0" w:noVBand="1"/>
      </w:tblPr>
      <w:tblGrid>
        <w:gridCol w:w="8850"/>
        <w:gridCol w:w="222"/>
      </w:tblGrid>
      <w:tr w:rsidR="00D22ACF" w:rsidRPr="00D22ACF" w:rsidTr="00F30FED">
        <w:trPr>
          <w:trHeight w:val="1256"/>
        </w:trPr>
        <w:tc>
          <w:tcPr>
            <w:tcW w:w="0" w:type="auto"/>
          </w:tcPr>
          <w:tbl>
            <w:tblPr>
              <w:tblW w:w="8648" w:type="dxa"/>
              <w:tblLook w:val="04A0" w:firstRow="1" w:lastRow="0" w:firstColumn="1" w:lastColumn="0" w:noHBand="0" w:noVBand="1"/>
            </w:tblPr>
            <w:tblGrid>
              <w:gridCol w:w="8412"/>
              <w:gridCol w:w="222"/>
            </w:tblGrid>
            <w:tr w:rsidR="00E85612" w:rsidRPr="00D22ACF" w:rsidTr="007218DF">
              <w:trPr>
                <w:trHeight w:val="1256"/>
              </w:trPr>
              <w:tc>
                <w:tcPr>
                  <w:tcW w:w="8412" w:type="dxa"/>
                </w:tcPr>
                <w:p w:rsidR="00D22ACF" w:rsidRPr="00D22ACF" w:rsidRDefault="00D22ACF" w:rsidP="001C10DD">
                  <w:pPr>
                    <w:spacing w:line="252" w:lineRule="atLeast"/>
                    <w:jc w:val="center"/>
                    <w:rPr>
                      <w:sz w:val="28"/>
                      <w:szCs w:val="28"/>
                    </w:rPr>
                  </w:pPr>
                  <w:r w:rsidRPr="007218DF">
                    <w:rPr>
                      <w:b/>
                      <w:bCs/>
                      <w:color w:val="000000" w:themeColor="text1"/>
                      <w:sz w:val="28"/>
                      <w:szCs w:val="28"/>
                      <w:highlight w:val="lightGray"/>
                    </w:rPr>
                    <w:lastRenderedPageBreak/>
                    <w:t xml:space="preserve">Impakt MC </w:t>
                  </w:r>
                  <w:proofErr w:type="spellStart"/>
                  <w:r w:rsidRPr="007218DF">
                    <w:rPr>
                      <w:b/>
                      <w:bCs/>
                      <w:color w:val="000000" w:themeColor="text1"/>
                      <w:sz w:val="28"/>
                      <w:szCs w:val="28"/>
                      <w:highlight w:val="lightGray"/>
                    </w:rPr>
                    <w:t>Dupy</w:t>
                  </w:r>
                  <w:proofErr w:type="spellEnd"/>
                  <w:r w:rsidRPr="007218DF">
                    <w:rPr>
                      <w:b/>
                      <w:bCs/>
                      <w:color w:val="000000" w:themeColor="text1"/>
                      <w:sz w:val="28"/>
                      <w:szCs w:val="28"/>
                      <w:highlight w:val="lightGray"/>
                    </w:rPr>
                    <w:t xml:space="preserve"> Dub </w:t>
                  </w:r>
                  <w:r w:rsidRPr="007218DF">
                    <w:rPr>
                      <w:bCs/>
                      <w:color w:val="000000" w:themeColor="text1"/>
                      <w:sz w:val="28"/>
                      <w:szCs w:val="28"/>
                      <w:highlight w:val="lightGray"/>
                    </w:rPr>
                    <w:t xml:space="preserve">- </w:t>
                  </w:r>
                  <w:r w:rsidRPr="007218DF">
                    <w:rPr>
                      <w:rFonts w:cs="Arial"/>
                      <w:b/>
                      <w:sz w:val="28"/>
                      <w:szCs w:val="28"/>
                      <w:highlight w:val="lightGray"/>
                    </w:rPr>
                    <w:t>Program na měsíc červen</w:t>
                  </w:r>
                  <w:r w:rsidR="007218DF" w:rsidRPr="007218DF">
                    <w:rPr>
                      <w:rFonts w:cs="Arial"/>
                      <w:b/>
                      <w:sz w:val="28"/>
                      <w:szCs w:val="28"/>
                      <w:highlight w:val="lightGray"/>
                    </w:rPr>
                    <w:t>ec</w:t>
                  </w:r>
                </w:p>
                <w:p w:rsidR="007218DF" w:rsidRPr="00A020E2" w:rsidRDefault="007218DF" w:rsidP="007218DF">
                  <w:pPr>
                    <w:rPr>
                      <w:rFonts w:cs="Arial"/>
                    </w:rPr>
                  </w:pPr>
                </w:p>
                <w:p w:rsidR="007218DF" w:rsidRPr="00103ECC" w:rsidRDefault="007218DF" w:rsidP="003A7F3D">
                  <w:pPr>
                    <w:rPr>
                      <w:rFonts w:cs="Arial"/>
                      <w:b/>
                    </w:rPr>
                  </w:pPr>
                  <w:r w:rsidRPr="00103ECC">
                    <w:rPr>
                      <w:rFonts w:cs="Arial"/>
                      <w:b/>
                    </w:rPr>
                    <w:t>V sobotu 14. 7. 2018, 10:30 – 16:30</w:t>
                  </w:r>
                </w:p>
                <w:p w:rsidR="007218DF" w:rsidRPr="00A020E2" w:rsidRDefault="007218DF" w:rsidP="003A7F3D">
                  <w:pPr>
                    <w:rPr>
                      <w:b/>
                    </w:rPr>
                  </w:pPr>
                  <w:r w:rsidRPr="00A020E2">
                    <w:rPr>
                      <w:b/>
                    </w:rPr>
                    <w:t>ARCHEO-WORKSHOP</w:t>
                  </w:r>
                  <w:r w:rsidR="00103ECC">
                    <w:rPr>
                      <w:b/>
                    </w:rPr>
                    <w:t xml:space="preserve"> - </w:t>
                  </w:r>
                  <w:r w:rsidRPr="00A020E2">
                    <w:rPr>
                      <w:b/>
                    </w:rPr>
                    <w:t>Jan Tonda Půlpán, Kristýna Urbanová</w:t>
                  </w:r>
                </w:p>
                <w:p w:rsidR="003A7F3D" w:rsidRDefault="007218DF" w:rsidP="003A7F3D">
                  <w:r w:rsidRPr="00A020E2">
                    <w:t>Co nás čeká?</w:t>
                  </w:r>
                  <w:r w:rsidRPr="00A020E2">
                    <w:br/>
                  </w:r>
                  <w:r w:rsidRPr="00A020E2">
                    <w:rPr>
                      <w:b/>
                      <w:bCs/>
                    </w:rPr>
                    <w:t>Kurz rozdělávání ohně</w:t>
                  </w:r>
                  <w:r w:rsidRPr="00A020E2">
                    <w:br/>
                    <w:t>Naučte se s námi rozdělávat oheň jako pračlověk!</w:t>
                  </w:r>
                  <w:r w:rsidRPr="00A020E2">
                    <w:br/>
                  </w:r>
                  <w:r w:rsidRPr="00A020E2">
                    <w:rPr>
                      <w:b/>
                      <w:bCs/>
                    </w:rPr>
                    <w:t>Sklizeň barev</w:t>
                  </w:r>
                  <w:r w:rsidRPr="00A020E2">
                    <w:br/>
                    <w:t xml:space="preserve">Jednodenní kurz barvení rostlinnými barvami. Objevte s námi šíři odstínů získaných z rostlin a dřevin a odneste si domů vzorníček barev z dávné minulosti. </w:t>
                  </w:r>
                </w:p>
                <w:p w:rsidR="007218DF" w:rsidRDefault="007218DF" w:rsidP="003A7F3D">
                  <w:r w:rsidRPr="00A020E2">
                    <w:rPr>
                      <w:b/>
                      <w:bCs/>
                    </w:rPr>
                    <w:t>Barvy země</w:t>
                  </w:r>
                  <w:r w:rsidRPr="00A020E2">
                    <w:br/>
                    <w:t>Naučíme vás namíchat  pravou temperu z pigmentů a vajíček.</w:t>
                  </w:r>
                  <w:r>
                    <w:t xml:space="preserve"> </w:t>
                  </w:r>
                  <w:r w:rsidRPr="00A020E2">
                    <w:t>Vhodné pro děti jakéhokoliv věku i dospělé. Poznejte, jaké barvy měl pravěk!</w:t>
                  </w:r>
                  <w:r w:rsidRPr="00A020E2">
                    <w:br/>
                  </w:r>
                  <w:r w:rsidRPr="00A020E2">
                    <w:rPr>
                      <w:b/>
                      <w:bCs/>
                    </w:rPr>
                    <w:t>Procházka s pračlověkem</w:t>
                  </w:r>
                  <w:r w:rsidRPr="00A020E2">
                    <w:br/>
                    <w:t>Prohlédneme si okolí mlýna pohledem pračlověka… Zjistíme, která místa by vyhledával a proč,</w:t>
                  </w:r>
                  <w:r w:rsidR="003A7F3D">
                    <w:t xml:space="preserve"> </w:t>
                  </w:r>
                  <w:r w:rsidRPr="00A020E2">
                    <w:t>jak by využíval krajinné prvky, co by sbíral a jak to využíval…</w:t>
                  </w:r>
                </w:p>
                <w:p w:rsidR="007218DF" w:rsidRPr="00A020E2" w:rsidRDefault="007218DF" w:rsidP="003A7F3D">
                  <w:r>
                    <w:t>Cena bude upřesněna. V případě zájmu se, prosíme, informujte na kontaktech níže vypsaných.</w:t>
                  </w:r>
                </w:p>
                <w:p w:rsidR="007218DF" w:rsidRDefault="007218DF" w:rsidP="003A7F3D">
                  <w:pPr>
                    <w:rPr>
                      <w:rFonts w:cs="Arial"/>
                    </w:rPr>
                  </w:pPr>
                  <w:r w:rsidRPr="00A020E2">
                    <w:t xml:space="preserve">Místo konání: </w:t>
                  </w:r>
                  <w:r w:rsidRPr="00A020E2">
                    <w:rPr>
                      <w:rFonts w:cs="Arial"/>
                    </w:rPr>
                    <w:t>Mlýn, Dub 33</w:t>
                  </w:r>
                </w:p>
                <w:p w:rsidR="00103ECC" w:rsidRDefault="00103ECC" w:rsidP="003A7F3D">
                  <w:pPr>
                    <w:rPr>
                      <w:rFonts w:cs="Arial"/>
                    </w:rPr>
                  </w:pPr>
                </w:p>
                <w:p w:rsidR="00103ECC" w:rsidRPr="00103ECC" w:rsidRDefault="007218DF" w:rsidP="007218DF">
                  <w:pPr>
                    <w:rPr>
                      <w:rFonts w:cs="Arial"/>
                      <w:b/>
                    </w:rPr>
                  </w:pPr>
                  <w:r w:rsidRPr="00103ECC">
                    <w:rPr>
                      <w:rFonts w:cs="Arial"/>
                      <w:b/>
                    </w:rPr>
                    <w:t>Dále avizujeme:</w:t>
                  </w:r>
                </w:p>
                <w:p w:rsidR="007218DF" w:rsidRPr="00A020E2" w:rsidRDefault="007218DF" w:rsidP="007218DF">
                  <w:pPr>
                    <w:rPr>
                      <w:rFonts w:cs="Arial"/>
                      <w:b/>
                    </w:rPr>
                  </w:pPr>
                  <w:r w:rsidRPr="00103ECC">
                    <w:rPr>
                      <w:rFonts w:cs="Arial"/>
                      <w:b/>
                    </w:rPr>
                    <w:t>V neděli 22. 7. a dále o víkendu 18. a 19. 8. 2018</w:t>
                  </w:r>
                  <w:r>
                    <w:rPr>
                      <w:rFonts w:cs="Arial"/>
                    </w:rPr>
                    <w:t xml:space="preserve"> přijede znovu paní Veronika Mocová a povede </w:t>
                  </w:r>
                  <w:r w:rsidRPr="008A5F99">
                    <w:rPr>
                      <w:rFonts w:cs="Arial"/>
                      <w:b/>
                    </w:rPr>
                    <w:t>dílnu šití bot</w:t>
                  </w:r>
                  <w:r>
                    <w:rPr>
                      <w:rFonts w:cs="Arial"/>
                      <w:b/>
                    </w:rPr>
                    <w:t xml:space="preserve">… </w:t>
                  </w:r>
                  <w:r w:rsidRPr="00A020E2">
                    <w:rPr>
                      <w:rFonts w:cs="Arial"/>
                    </w:rPr>
                    <w:t>v prostorách mlýna v Dubu č. p. 33.</w:t>
                  </w:r>
                </w:p>
                <w:p w:rsidR="007218DF" w:rsidRPr="00A21B5C" w:rsidRDefault="007218DF" w:rsidP="007218DF">
                  <w:pPr>
                    <w:rPr>
                      <w:rFonts w:cs="Arial"/>
                    </w:rPr>
                  </w:pPr>
                  <w:r w:rsidRPr="00A21B5C">
                    <w:rPr>
                      <w:rFonts w:cs="Arial"/>
                    </w:rPr>
                    <w:lastRenderedPageBreak/>
                    <w:t>Více informací na: </w:t>
                  </w:r>
                  <w:hyperlink r:id="rId15" w:tgtFrame="_blank" w:history="1">
                    <w:r w:rsidRPr="00A21B5C">
                      <w:rPr>
                        <w:rFonts w:cs="Arial"/>
                        <w:color w:val="0000FF"/>
                      </w:rPr>
                      <w:t>www.facebook.com/impakt.dub</w:t>
                    </w:r>
                  </w:hyperlink>
                  <w:r w:rsidRPr="00A21B5C">
                    <w:rPr>
                      <w:rFonts w:cs="Arial"/>
                    </w:rPr>
                    <w:t xml:space="preserve">, mailem či telefonicky. </w:t>
                  </w:r>
                </w:p>
                <w:p w:rsidR="007218DF" w:rsidRPr="00A21B5C" w:rsidRDefault="007218DF" w:rsidP="007218DF">
                  <w:r w:rsidRPr="00A21B5C">
                    <w:rPr>
                      <w:rFonts w:cs="Arial"/>
                    </w:rPr>
                    <w:t>V případě zájmu o účast na akcích se, prosíme, přihlaste nejpozději dva dny předem. </w:t>
                  </w:r>
                </w:p>
                <w:p w:rsidR="007218DF" w:rsidRPr="00A21B5C" w:rsidRDefault="007218DF" w:rsidP="007218DF">
                  <w:r w:rsidRPr="00A21B5C">
                    <w:rPr>
                      <w:rFonts w:cs="Arial"/>
                    </w:rPr>
                    <w:t>(e-mailem impakt.kurzy@gmail.com či na tel.: 773 908 123)</w:t>
                  </w:r>
                </w:p>
                <w:p w:rsidR="007218DF" w:rsidRPr="00A21B5C" w:rsidRDefault="007218DF" w:rsidP="007218DF">
                  <w:r w:rsidRPr="00A21B5C">
                    <w:rPr>
                      <w:rFonts w:cs="Arial"/>
                    </w:rPr>
                    <w:t>Kapacita jednotlivých programů je omezená, bez předchozího přihlášení bohužel není účast možná. Těšíme se na Vás! </w:t>
                  </w:r>
                </w:p>
                <w:p w:rsidR="007218DF" w:rsidRPr="00A21B5C" w:rsidRDefault="007218DF" w:rsidP="007218DF"/>
                <w:p w:rsidR="00090C7B" w:rsidRPr="002313CB" w:rsidRDefault="00103ECC" w:rsidP="001C10DD">
                  <w:pPr>
                    <w:jc w:val="center"/>
                    <w:rPr>
                      <w:b/>
                      <w:sz w:val="28"/>
                      <w:szCs w:val="28"/>
                    </w:rPr>
                  </w:pPr>
                  <w:r>
                    <w:rPr>
                      <w:b/>
                      <w:sz w:val="28"/>
                      <w:szCs w:val="28"/>
                      <w:highlight w:val="lightGray"/>
                    </w:rPr>
                    <w:t>Akce</w:t>
                  </w:r>
                  <w:r w:rsidR="002313CB" w:rsidRPr="002313CB">
                    <w:rPr>
                      <w:b/>
                      <w:sz w:val="28"/>
                      <w:szCs w:val="28"/>
                      <w:highlight w:val="lightGray"/>
                    </w:rPr>
                    <w:t xml:space="preserve"> dubských Hasičů a Dubínků</w:t>
                  </w:r>
                </w:p>
                <w:p w:rsidR="00090C7B" w:rsidRDefault="00090C7B" w:rsidP="001C10DD">
                  <w:pPr>
                    <w:jc w:val="center"/>
                  </w:pPr>
                </w:p>
                <w:p w:rsidR="00CE28F5" w:rsidRPr="00103ECC" w:rsidRDefault="00CE28F5" w:rsidP="00103ECC">
                  <w:pPr>
                    <w:rPr>
                      <w:u w:val="single"/>
                    </w:rPr>
                  </w:pPr>
                  <w:r w:rsidRPr="00103ECC">
                    <w:rPr>
                      <w:b/>
                      <w:bCs/>
                      <w:iCs/>
                      <w:u w:val="single"/>
                    </w:rPr>
                    <w:t>Mladí Hasiči se zúčastnili oslavy</w:t>
                  </w:r>
                  <w:r w:rsidR="00103ECC" w:rsidRPr="00103ECC">
                    <w:rPr>
                      <w:b/>
                      <w:bCs/>
                      <w:iCs/>
                      <w:u w:val="single"/>
                    </w:rPr>
                    <w:t xml:space="preserve"> </w:t>
                  </w:r>
                  <w:r w:rsidRPr="00103ECC">
                    <w:rPr>
                      <w:b/>
                      <w:bCs/>
                      <w:iCs/>
                      <w:u w:val="single"/>
                    </w:rPr>
                    <w:t>125. výročí SDH v Bukové u Příbramě</w:t>
                  </w:r>
                </w:p>
                <w:p w:rsidR="00CE28F5" w:rsidRDefault="00CE28F5" w:rsidP="00CE28F5">
                  <w:pPr>
                    <w:rPr>
                      <w:b/>
                      <w:bCs/>
                      <w:i/>
                      <w:iCs/>
                      <w:sz w:val="30"/>
                      <w:szCs w:val="30"/>
                    </w:rPr>
                  </w:pPr>
                </w:p>
                <w:p w:rsidR="00CE28F5" w:rsidRDefault="00103ECC" w:rsidP="00103ECC">
                  <w:pPr>
                    <w:jc w:val="both"/>
                  </w:pPr>
                  <w:r w:rsidRPr="00CE28F5">
                    <w:rPr>
                      <w:noProof/>
                    </w:rPr>
                    <w:drawing>
                      <wp:anchor distT="0" distB="0" distL="0" distR="0" simplePos="0" relativeHeight="251659264" behindDoc="0" locked="0" layoutInCell="1" allowOverlap="1" wp14:anchorId="35C272A7" wp14:editId="7FB5306E">
                        <wp:simplePos x="0" y="0"/>
                        <wp:positionH relativeFrom="margin">
                          <wp:posOffset>-68580</wp:posOffset>
                        </wp:positionH>
                        <wp:positionV relativeFrom="margin">
                          <wp:posOffset>4977130</wp:posOffset>
                        </wp:positionV>
                        <wp:extent cx="5532755" cy="3905885"/>
                        <wp:effectExtent l="0" t="0" r="0" b="0"/>
                        <wp:wrapSquare wrapText="largest"/>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6" t="-8" r="-6" b="-8"/>
                                <a:stretch>
                                  <a:fillRect/>
                                </a:stretch>
                              </pic:blipFill>
                              <pic:spPr bwMode="auto">
                                <a:xfrm>
                                  <a:off x="0" y="0"/>
                                  <a:ext cx="5532755" cy="39058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E28F5">
                    <w:rPr>
                      <w:b/>
                      <w:bCs/>
                      <w:i/>
                      <w:iCs/>
                      <w:sz w:val="30"/>
                      <w:szCs w:val="30"/>
                    </w:rPr>
                    <w:tab/>
                  </w:r>
                  <w:r w:rsidR="00CE28F5">
                    <w:t xml:space="preserve">V sobotu 9. 6. 2018 se členové výboru a mladí hasiči SDH Dub zúčastnili oslavy 125. výročí založení SDH v Bukové u Příbramě na jejich pozvání zástupcem sboru p. </w:t>
                  </w:r>
                  <w:proofErr w:type="spellStart"/>
                  <w:r w:rsidR="00CE28F5">
                    <w:t>Ládem</w:t>
                  </w:r>
                  <w:proofErr w:type="spellEnd"/>
                  <w:r w:rsidR="00CE28F5">
                    <w:t xml:space="preserve">. Oslavy započaly </w:t>
                  </w:r>
                  <w:proofErr w:type="gramStart"/>
                  <w:r w:rsidR="00CE28F5">
                    <w:t>ve</w:t>
                  </w:r>
                  <w:proofErr w:type="gramEnd"/>
                  <w:r w:rsidR="00CE28F5">
                    <w:t xml:space="preserve"> 13:00 hod. svěcením nového praporu u místní kapličky, kde se sešlo několik okolních sborů s prapory včetně našeho sboru, kde </w:t>
                  </w:r>
                  <w:r>
                    <w:t xml:space="preserve">           </w:t>
                  </w:r>
                  <w:r w:rsidR="00CE28F5">
                    <w:t xml:space="preserve">v čele za SDH Dub stál s praporem starosta M. Novák a velitel sboru J. </w:t>
                  </w:r>
                  <w:proofErr w:type="spellStart"/>
                  <w:r w:rsidR="00CE28F5">
                    <w:t>Habich</w:t>
                  </w:r>
                  <w:proofErr w:type="spellEnd"/>
                  <w:r w:rsidR="00CE28F5">
                    <w:t xml:space="preserve">. Po ostužkování praporů starostkou Bukové se pochodem praporů sbory za doprovodu živé hudby přemístily na místo oslavy (plocha u dětského hřiště), kde už byly připraveny stánky s občerstvením, živá hudba a pro děti pouťové atrakce. (např. autodrom, skákací hrad, skluzavka, střelnice) V 15:00 hod. se naši MH – </w:t>
                  </w:r>
                  <w:proofErr w:type="spellStart"/>
                  <w:r w:rsidR="00CE28F5">
                    <w:t>Dubínci</w:t>
                  </w:r>
                  <w:proofErr w:type="spellEnd"/>
                  <w:r w:rsidR="00CE28F5">
                    <w:t xml:space="preserve"> pod vedením svých velitelů P. Hynka a M. Hynkové předvedli dvěma povedenými požárními útoky, jak mladších, tak i starších dětí a tím také obdrželi od přihlížejícího obecenstva velký potlesk. Před odjezdem domu jsme ještě shlédli dvě akce profesionálních hasičů z HZS Dobříš, vyprošťování zraněné osoby z vozidla pomocí hydraulických kleští a potom hašení hořícího automobilu pomocí vysokotlakého proudu vody. Při cestě domů naši mladí hasiči dostali za parádní ukázku v požárním útoku odměnu v podobě vynikající točené zmrzliny při zastávce v obci Čimelice. Všem se výlet moc líbil a vypadá to i na další spolupráci s SDH Buková u Příbramě. </w:t>
                  </w:r>
                  <w:r w:rsidR="00CE28F5">
                    <w:lastRenderedPageBreak/>
                    <w:t xml:space="preserve">Všem pořádajícím jsme poděkovali za pozvání a zvlášť těm, kteří se </w:t>
                  </w:r>
                  <w:proofErr w:type="gramStart"/>
                  <w:r w:rsidR="00CE28F5">
                    <w:t xml:space="preserve">postarali </w:t>
                  </w:r>
                  <w:r>
                    <w:t xml:space="preserve">                  </w:t>
                  </w:r>
                  <w:r w:rsidR="00CE28F5">
                    <w:t>o vynikající</w:t>
                  </w:r>
                  <w:proofErr w:type="gramEnd"/>
                  <w:r w:rsidR="00CE28F5">
                    <w:t xml:space="preserve"> hovězí guláš k obědu a pečenou krůtu.</w:t>
                  </w:r>
                </w:p>
                <w:p w:rsidR="00CE28F5" w:rsidRPr="003E1EDA" w:rsidRDefault="00CE28F5" w:rsidP="00103ECC">
                  <w:pPr>
                    <w:jc w:val="right"/>
                  </w:pPr>
                  <w:r>
                    <w:tab/>
                  </w:r>
                  <w:r>
                    <w:tab/>
                  </w:r>
                  <w:r>
                    <w:tab/>
                  </w:r>
                  <w:r>
                    <w:tab/>
                  </w:r>
                  <w:r w:rsidR="00103ECC" w:rsidRPr="003E1EDA">
                    <w:t>z</w:t>
                  </w:r>
                  <w:r w:rsidRPr="003E1EDA">
                    <w:t>a SDH Dub</w:t>
                  </w:r>
                  <w:r w:rsidR="003E1EDA" w:rsidRPr="003E1EDA">
                    <w:t xml:space="preserve"> </w:t>
                  </w:r>
                  <w:r w:rsidRPr="003E1EDA">
                    <w:t>Pavel Skopec, Pavel Hynek</w:t>
                  </w:r>
                </w:p>
                <w:p w:rsidR="00CE28F5" w:rsidRDefault="00CE28F5" w:rsidP="00CE28F5"/>
                <w:p w:rsidR="00A94E93" w:rsidRPr="00A94E93" w:rsidRDefault="00A94E93" w:rsidP="00CE28F5">
                  <w:pPr>
                    <w:rPr>
                      <w:b/>
                      <w:u w:val="single"/>
                    </w:rPr>
                  </w:pPr>
                  <w:r w:rsidRPr="00A94E93">
                    <w:rPr>
                      <w:b/>
                      <w:u w:val="single"/>
                    </w:rPr>
                    <w:t>Příspěvek do DL od týmu SDH Javornice</w:t>
                  </w:r>
                </w:p>
                <w:p w:rsidR="004D3B8B" w:rsidRPr="00C31365" w:rsidRDefault="004D3B8B" w:rsidP="00CE28F5">
                  <w:pPr>
                    <w:tabs>
                      <w:tab w:val="num" w:pos="720"/>
                    </w:tabs>
                    <w:jc w:val="both"/>
                  </w:pPr>
                </w:p>
                <w:p w:rsidR="00916AF1" w:rsidRDefault="00A94E93" w:rsidP="00A94E93">
                  <w:pPr>
                    <w:jc w:val="both"/>
                  </w:pPr>
                  <w:r>
                    <w:t xml:space="preserve">    </w:t>
                  </w:r>
                  <w:r w:rsidR="002313CB" w:rsidRPr="00AA14A8">
                    <w:t xml:space="preserve">  </w:t>
                  </w:r>
                  <w:r w:rsidR="00916AF1">
                    <w:t xml:space="preserve">rádi bychom přispěli do Dubských listů zážitkem z akce - Fontány 2018 v Praze. </w:t>
                  </w:r>
                </w:p>
                <w:p w:rsidR="00916AF1" w:rsidRDefault="00916AF1" w:rsidP="00A94E93">
                  <w:pPr>
                    <w:pStyle w:val="Standard"/>
                    <w:jc w:val="both"/>
                  </w:pPr>
                  <w:r>
                    <w:t>Vážení spoluobčané,</w:t>
                  </w:r>
                </w:p>
                <w:p w:rsidR="00A94E93" w:rsidRDefault="00CA64B6" w:rsidP="00A94E93">
                  <w:pPr>
                    <w:pStyle w:val="Standard"/>
                    <w:jc w:val="both"/>
                  </w:pPr>
                  <w:r w:rsidRPr="00440F96">
                    <w:rPr>
                      <w:noProof/>
                    </w:rPr>
                    <w:drawing>
                      <wp:anchor distT="0" distB="0" distL="114300" distR="114300" simplePos="0" relativeHeight="251662336" behindDoc="0" locked="0" layoutInCell="1" allowOverlap="1" wp14:anchorId="0AD95A39" wp14:editId="4F66E159">
                        <wp:simplePos x="0" y="0"/>
                        <wp:positionH relativeFrom="margin">
                          <wp:posOffset>-65405</wp:posOffset>
                        </wp:positionH>
                        <wp:positionV relativeFrom="margin">
                          <wp:posOffset>2653030</wp:posOffset>
                        </wp:positionV>
                        <wp:extent cx="5305425" cy="3933825"/>
                        <wp:effectExtent l="0" t="0" r="9525" b="9525"/>
                        <wp:wrapSquare wrapText="bothSides"/>
                        <wp:docPr id="4" name="Obrázek 4" descr="C:\Users\Uzivatel\Desktop\DUBSKÉ LIS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1.png"/>
                                <pic:cNvPicPr>
                                  <a:picLocks noChangeAspect="1" noChangeArrowheads="1"/>
                                </pic:cNvPicPr>
                              </pic:nvPicPr>
                              <pic:blipFill rotWithShape="1">
                                <a:blip r:embed="rId17" cstate="print">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4132" b="1068"/>
                                <a:stretch/>
                              </pic:blipFill>
                              <pic:spPr bwMode="auto">
                                <a:xfrm>
                                  <a:off x="0" y="0"/>
                                  <a:ext cx="5305425" cy="393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16AF1">
                    <w:t>rádi bychom se s Vámi podělili o krásný zážitek, kterého se zúčastnil tým hasičů z</w:t>
                  </w:r>
                  <w:r w:rsidR="00A94E93">
                    <w:t> </w:t>
                  </w:r>
                  <w:r w:rsidR="00916AF1">
                    <w:t xml:space="preserve">Javornice. Spolek dobrovolných hasičů se totiž zúčastnil Hasičské fontány </w:t>
                  </w:r>
                  <w:proofErr w:type="gramStart"/>
                  <w:r w:rsidR="00916AF1">
                    <w:t xml:space="preserve">2018 </w:t>
                  </w:r>
                  <w:r w:rsidR="003E1EDA">
                    <w:t xml:space="preserve">         </w:t>
                  </w:r>
                  <w:r w:rsidR="00916AF1">
                    <w:t>v Praze</w:t>
                  </w:r>
                  <w:proofErr w:type="gramEnd"/>
                  <w:r w:rsidR="00916AF1">
                    <w:t xml:space="preserve">. Javorničtí hasiči patřili mezi 1100 dalších hasičů a spolu </w:t>
                  </w:r>
                  <w:r w:rsidR="003E1EDA">
                    <w:t xml:space="preserve">se </w:t>
                  </w:r>
                  <w:r w:rsidR="00916AF1">
                    <w:t xml:space="preserve">tak zapsali do </w:t>
                  </w:r>
                  <w:proofErr w:type="spellStart"/>
                  <w:r w:rsidR="00916AF1">
                    <w:t>kni</w:t>
                  </w:r>
                  <w:r w:rsidR="00A94E93">
                    <w:t>-</w:t>
                  </w:r>
                  <w:r w:rsidR="00916AF1">
                    <w:t>hy</w:t>
                  </w:r>
                  <w:proofErr w:type="spellEnd"/>
                  <w:r w:rsidR="00916AF1">
                    <w:t xml:space="preserve"> rekordů. Byla to totiž historicky největší hasičská akce na světě!! SDH Javornice si tak z Prahy odvezl nepopsatelný zážitek a zapsal se tak do historie. Veliké </w:t>
                  </w:r>
                  <w:proofErr w:type="spellStart"/>
                  <w:r w:rsidR="00916AF1">
                    <w:t>poděko</w:t>
                  </w:r>
                  <w:proofErr w:type="spellEnd"/>
                  <w:r w:rsidR="00A94E93">
                    <w:t>-</w:t>
                  </w:r>
                  <w:r w:rsidR="00916AF1">
                    <w:t>vání patří zúčastněným: Martě Lomnické, Pavlu Boškovi ml., Janu Jedličkovi a Pa</w:t>
                  </w:r>
                  <w:r w:rsidR="00A94E93">
                    <w:t>v</w:t>
                  </w:r>
                  <w:r w:rsidR="003E1EDA">
                    <w:t>lu</w:t>
                  </w:r>
                  <w:r w:rsidR="00916AF1">
                    <w:t xml:space="preserve"> </w:t>
                  </w:r>
                  <w:proofErr w:type="spellStart"/>
                  <w:r w:rsidR="00916AF1">
                    <w:t>Bestrejkovi</w:t>
                  </w:r>
                  <w:proofErr w:type="spellEnd"/>
                  <w:r w:rsidR="00916AF1">
                    <w:t xml:space="preserve"> ml. </w:t>
                  </w:r>
                </w:p>
                <w:p w:rsidR="00916AF1" w:rsidRDefault="00916AF1" w:rsidP="00A94E93">
                  <w:pPr>
                    <w:pStyle w:val="Standard"/>
                    <w:jc w:val="both"/>
                  </w:pPr>
                  <w:r>
                    <w:t xml:space="preserve">Video z naší akce naleznete na našich </w:t>
                  </w:r>
                  <w:proofErr w:type="gramStart"/>
                  <w:r>
                    <w:t xml:space="preserve">stránkách : </w:t>
                  </w:r>
                  <w:hyperlink r:id="rId19" w:history="1">
                    <w:r w:rsidR="00A94E93" w:rsidRPr="00312CE6">
                      <w:rPr>
                        <w:rStyle w:val="Hypertextovodkaz"/>
                      </w:rPr>
                      <w:t>www</w:t>
                    </w:r>
                    <w:proofErr w:type="gramEnd"/>
                    <w:r w:rsidR="00A94E93" w:rsidRPr="00312CE6">
                      <w:rPr>
                        <w:rStyle w:val="Hypertextovodkaz"/>
                      </w:rPr>
                      <w:t>.sdhjavorni-ce.estranky.cz</w:t>
                    </w:r>
                  </w:hyperlink>
                  <w:r>
                    <w:t xml:space="preserve"> či na kanále </w:t>
                  </w:r>
                  <w:proofErr w:type="spellStart"/>
                  <w:r>
                    <w:t>youtube</w:t>
                  </w:r>
                  <w:proofErr w:type="spellEnd"/>
                  <w:r>
                    <w:t xml:space="preserve"> – Hasiči Javornice.</w:t>
                  </w:r>
                </w:p>
                <w:p w:rsidR="00916AF1" w:rsidRDefault="00A94E93" w:rsidP="00A94E93">
                  <w:pPr>
                    <w:pStyle w:val="Standard"/>
                    <w:jc w:val="right"/>
                  </w:pPr>
                  <w:r>
                    <w:t>z</w:t>
                  </w:r>
                  <w:r w:rsidR="00916AF1">
                    <w:t>a SDH Javornice Jan Dvořáček</w:t>
                  </w:r>
                </w:p>
                <w:p w:rsidR="00A94E93" w:rsidRDefault="00A94E93" w:rsidP="00A94E93">
                  <w:pPr>
                    <w:pStyle w:val="Standard"/>
                  </w:pPr>
                </w:p>
                <w:p w:rsidR="00916AF1" w:rsidRDefault="00916AF1" w:rsidP="00A94E93">
                  <w:pPr>
                    <w:pStyle w:val="Standard"/>
                  </w:pPr>
                  <w:r>
                    <w:t>Poděkování od organizačního týmu fontán:</w:t>
                  </w:r>
                  <w:r w:rsidR="00A94E93">
                    <w:t xml:space="preserve"> </w:t>
                  </w:r>
                  <w:r>
                    <w:rPr>
                      <w:rStyle w:val="StrongEmphasis"/>
                      <w:rFonts w:ascii="TriviaSeznam, helvetica, arial," w:hAnsi="TriviaSeznam, helvetica, arial,"/>
                      <w:color w:val="FF0000"/>
                      <w:sz w:val="19"/>
                    </w:rPr>
                    <w:t>HASIČSKÁ FONTÁNA PRAHA 2018</w:t>
                  </w:r>
                </w:p>
                <w:p w:rsidR="0008546C" w:rsidRDefault="0008546C" w:rsidP="0008546C">
                  <w:pPr>
                    <w:pStyle w:val="Textbody"/>
                    <w:spacing w:after="0" w:line="216" w:lineRule="atLeast"/>
                    <w:ind w:left="864"/>
                    <w:rPr>
                      <w:rStyle w:val="StrongEmphasis"/>
                      <w:rFonts w:ascii="Times New Roman" w:hAnsi="Times New Roman" w:cs="Times New Roman"/>
                      <w:color w:val="000000"/>
                      <w:sz w:val="22"/>
                      <w:szCs w:val="22"/>
                    </w:rPr>
                  </w:pPr>
                </w:p>
                <w:p w:rsidR="00916AF1" w:rsidRPr="0008546C" w:rsidRDefault="00916AF1" w:rsidP="000F0987">
                  <w:pPr>
                    <w:pStyle w:val="Textbody"/>
                    <w:spacing w:after="0" w:line="216" w:lineRule="atLeast"/>
                    <w:ind w:left="864"/>
                    <w:rPr>
                      <w:rFonts w:ascii="Times New Roman" w:hAnsi="Times New Roman" w:cs="Times New Roman"/>
                      <w:i/>
                      <w:sz w:val="22"/>
                      <w:szCs w:val="22"/>
                    </w:rPr>
                  </w:pPr>
                  <w:r w:rsidRPr="0008546C">
                    <w:rPr>
                      <w:rStyle w:val="StrongEmphasis"/>
                      <w:rFonts w:ascii="Times New Roman" w:hAnsi="Times New Roman" w:cs="Times New Roman"/>
                      <w:color w:val="000000"/>
                      <w:sz w:val="22"/>
                      <w:szCs w:val="22"/>
                    </w:rPr>
                    <w:t>Vážení a milí kolegové hasiči,</w:t>
                  </w:r>
                  <w:r w:rsidRPr="0008546C">
                    <w:rPr>
                      <w:rStyle w:val="StrongEmphasis"/>
                      <w:rFonts w:ascii="Times New Roman" w:hAnsi="Times New Roman" w:cs="Times New Roman"/>
                      <w:color w:val="000000"/>
                      <w:sz w:val="22"/>
                      <w:szCs w:val="22"/>
                    </w:rPr>
                    <w:br/>
                    <w:t xml:space="preserve">plni nepopsatelných dojmů, pýchy, národní a hasičské hrdosti a dojetí, vám chceme s odstupem několika hodin od Hasičské fontány Praha 2018 </w:t>
                  </w:r>
                  <w:r w:rsidR="003E1EDA">
                    <w:rPr>
                      <w:rStyle w:val="StrongEmphasis"/>
                      <w:rFonts w:ascii="Times New Roman" w:hAnsi="Times New Roman" w:cs="Times New Roman"/>
                      <w:color w:val="000000"/>
                      <w:sz w:val="22"/>
                      <w:szCs w:val="22"/>
                    </w:rPr>
                    <w:t>p</w:t>
                  </w:r>
                  <w:r w:rsidRPr="0008546C">
                    <w:rPr>
                      <w:rStyle w:val="StrongEmphasis"/>
                      <w:rFonts w:ascii="Times New Roman" w:hAnsi="Times New Roman" w:cs="Times New Roman"/>
                      <w:color w:val="000000"/>
                      <w:sz w:val="22"/>
                      <w:szCs w:val="22"/>
                    </w:rPr>
                    <w:t>oděkovat a složit maximální poklonu za váš heroický výkon, kterým jste se zapsali do dějin nejen české, evropské, ale i světové historie.</w:t>
                  </w:r>
                  <w:r w:rsidRPr="0008546C">
                    <w:rPr>
                      <w:rStyle w:val="StrongEmphasis"/>
                      <w:rFonts w:ascii="Times New Roman" w:hAnsi="Times New Roman" w:cs="Times New Roman"/>
                      <w:color w:val="000000"/>
                      <w:sz w:val="22"/>
                      <w:szCs w:val="22"/>
                    </w:rPr>
                    <w:br/>
                    <w:t xml:space="preserve">Když Jiří </w:t>
                  </w:r>
                  <w:proofErr w:type="spellStart"/>
                  <w:r w:rsidRPr="0008546C">
                    <w:rPr>
                      <w:rStyle w:val="StrongEmphasis"/>
                      <w:rFonts w:ascii="Times New Roman" w:hAnsi="Times New Roman" w:cs="Times New Roman"/>
                      <w:color w:val="000000"/>
                      <w:sz w:val="22"/>
                      <w:szCs w:val="22"/>
                    </w:rPr>
                    <w:t>Havner</w:t>
                  </w:r>
                  <w:proofErr w:type="spellEnd"/>
                  <w:r w:rsidRPr="0008546C">
                    <w:rPr>
                      <w:rStyle w:val="StrongEmphasis"/>
                      <w:rFonts w:ascii="Times New Roman" w:hAnsi="Times New Roman" w:cs="Times New Roman"/>
                      <w:color w:val="000000"/>
                      <w:sz w:val="22"/>
                      <w:szCs w:val="22"/>
                    </w:rPr>
                    <w:t xml:space="preserve">, hasič ze Skalice u České Lípy a otec myšlenky uspořádat hasičskou fontánu právě na Vltavě přišel s tímto nápadem, setkal se na jedné </w:t>
                  </w:r>
                  <w:r w:rsidRPr="0008546C">
                    <w:rPr>
                      <w:rStyle w:val="StrongEmphasis"/>
                      <w:rFonts w:ascii="Times New Roman" w:hAnsi="Times New Roman" w:cs="Times New Roman"/>
                      <w:color w:val="000000"/>
                      <w:sz w:val="22"/>
                      <w:szCs w:val="22"/>
                    </w:rPr>
                    <w:lastRenderedPageBreak/>
                    <w:t xml:space="preserve">straně s velikým nadšením a podporou, na straně druhé pak musel spolu se svými kolegy z organizačního týmu čelit celé řadě situací a momentů, které naopak spíše nahrávaly pochybovačům. Dohody, které platily rok, najednou platnosti pozbývaly, věci, které se zdály jako jasné, se ztrácely v mlhách </w:t>
                  </w:r>
                  <w:proofErr w:type="spellStart"/>
                  <w:r w:rsidRPr="0008546C">
                    <w:rPr>
                      <w:rStyle w:val="StrongEmphasis"/>
                      <w:rFonts w:ascii="Times New Roman" w:hAnsi="Times New Roman" w:cs="Times New Roman"/>
                      <w:color w:val="000000"/>
                      <w:sz w:val="22"/>
                      <w:szCs w:val="22"/>
                    </w:rPr>
                    <w:t>nejis</w:t>
                  </w:r>
                  <w:r w:rsidR="003E1EDA">
                    <w:rPr>
                      <w:rStyle w:val="StrongEmphasis"/>
                      <w:rFonts w:ascii="Times New Roman" w:hAnsi="Times New Roman" w:cs="Times New Roman"/>
                      <w:color w:val="000000"/>
                      <w:sz w:val="22"/>
                      <w:szCs w:val="22"/>
                    </w:rPr>
                    <w:t>-</w:t>
                  </w:r>
                  <w:r w:rsidRPr="0008546C">
                    <w:rPr>
                      <w:rStyle w:val="StrongEmphasis"/>
                      <w:rFonts w:ascii="Times New Roman" w:hAnsi="Times New Roman" w:cs="Times New Roman"/>
                      <w:color w:val="000000"/>
                      <w:sz w:val="22"/>
                      <w:szCs w:val="22"/>
                    </w:rPr>
                    <w:t>toty</w:t>
                  </w:r>
                  <w:proofErr w:type="spellEnd"/>
                  <w:r w:rsidRPr="0008546C">
                    <w:rPr>
                      <w:rStyle w:val="StrongEmphasis"/>
                      <w:rFonts w:ascii="Times New Roman" w:hAnsi="Times New Roman" w:cs="Times New Roman"/>
                      <w:color w:val="000000"/>
                      <w:sz w:val="22"/>
                      <w:szCs w:val="22"/>
                    </w:rPr>
                    <w:t xml:space="preserve">, ale tím, co platilo vždy a za všech okolností, byla neuvěřitelná podpora, zájem a připravenost právě vás hasičů, která náš organizační tým naplňovala jistotou, že se vše nakonec v dobré obrátí a že sobota 2. června 2018 </w:t>
                  </w:r>
                  <w:proofErr w:type="gramStart"/>
                  <w:r w:rsidRPr="0008546C">
                    <w:rPr>
                      <w:rStyle w:val="StrongEmphasis"/>
                      <w:rFonts w:ascii="Times New Roman" w:hAnsi="Times New Roman" w:cs="Times New Roman"/>
                      <w:color w:val="000000"/>
                      <w:sz w:val="22"/>
                      <w:szCs w:val="22"/>
                    </w:rPr>
                    <w:t xml:space="preserve">bude </w:t>
                  </w:r>
                  <w:r w:rsidR="003E1EDA">
                    <w:rPr>
                      <w:rStyle w:val="StrongEmphasis"/>
                      <w:rFonts w:ascii="Times New Roman" w:hAnsi="Times New Roman" w:cs="Times New Roman"/>
                      <w:color w:val="000000"/>
                      <w:sz w:val="22"/>
                      <w:szCs w:val="22"/>
                    </w:rPr>
                    <w:t xml:space="preserve">         </w:t>
                  </w:r>
                  <w:r w:rsidRPr="0008546C">
                    <w:rPr>
                      <w:rStyle w:val="StrongEmphasis"/>
                      <w:rFonts w:ascii="Times New Roman" w:hAnsi="Times New Roman" w:cs="Times New Roman"/>
                      <w:color w:val="000000"/>
                      <w:sz w:val="22"/>
                      <w:szCs w:val="22"/>
                    </w:rPr>
                    <w:t>v české</w:t>
                  </w:r>
                  <w:proofErr w:type="gramEnd"/>
                  <w:r w:rsidRPr="0008546C">
                    <w:rPr>
                      <w:rStyle w:val="StrongEmphasis"/>
                      <w:rFonts w:ascii="Times New Roman" w:hAnsi="Times New Roman" w:cs="Times New Roman"/>
                      <w:color w:val="000000"/>
                      <w:sz w:val="22"/>
                      <w:szCs w:val="22"/>
                    </w:rPr>
                    <w:t xml:space="preserve"> hasičské historii přelomovým dnem. Dnem, kdy se více než 1.000 hasičů, bez ohledu na to, jestli jsou dobrovolní, jestli jsou organizováni v té, či které hasičské jednotě, či sdružení, jestli jsou profesionální, jsou z Čech, Moravy, nebo Slezska, postaví jako jeden obrovský a nepřehlédnutelný šik na břehu nejsymboličtější řeky Vltavy, té řeky, která před několika lety přinesla hlavnímu městu, a nejen jemu, dny zkázy v podobě drastické záplavy, při které právě zde hasiči zachraňovali životy a majetky svých spoluobčanů. </w:t>
                  </w:r>
                  <w:r w:rsidR="003E1EDA">
                    <w:rPr>
                      <w:rStyle w:val="StrongEmphasis"/>
                      <w:rFonts w:ascii="Times New Roman" w:hAnsi="Times New Roman" w:cs="Times New Roman"/>
                      <w:color w:val="000000"/>
                      <w:sz w:val="22"/>
                      <w:szCs w:val="22"/>
                    </w:rPr>
                    <w:t xml:space="preserve">        </w:t>
                  </w:r>
                  <w:r w:rsidRPr="0008546C">
                    <w:rPr>
                      <w:rStyle w:val="StrongEmphasis"/>
                      <w:rFonts w:ascii="Times New Roman" w:hAnsi="Times New Roman" w:cs="Times New Roman"/>
                      <w:color w:val="000000"/>
                      <w:sz w:val="22"/>
                      <w:szCs w:val="22"/>
                    </w:rPr>
                    <w:t xml:space="preserve">V sobotu jste všichni jako jeden muž opět stanuli na vltavském nábřeží, ovšem při zcela jiné příležitosti a my věříme, že jste byli jako my pyšní na název svého hasičského sboru, který hrdě nosíte na zádech. Skládáme vám hold za to, s jakou odpovědností a zároveň, promiňte, „chlapskou“ </w:t>
                  </w:r>
                  <w:proofErr w:type="gramStart"/>
                  <w:r w:rsidRPr="0008546C">
                    <w:rPr>
                      <w:rStyle w:val="StrongEmphasis"/>
                      <w:rFonts w:ascii="Times New Roman" w:hAnsi="Times New Roman" w:cs="Times New Roman"/>
                      <w:color w:val="000000"/>
                      <w:sz w:val="22"/>
                      <w:szCs w:val="22"/>
                    </w:rPr>
                    <w:t xml:space="preserve">radostí </w:t>
                  </w:r>
                  <w:r w:rsidR="003E1EDA">
                    <w:rPr>
                      <w:rStyle w:val="StrongEmphasis"/>
                      <w:rFonts w:ascii="Times New Roman" w:hAnsi="Times New Roman" w:cs="Times New Roman"/>
                      <w:color w:val="000000"/>
                      <w:sz w:val="22"/>
                      <w:szCs w:val="22"/>
                    </w:rPr>
                    <w:t xml:space="preserve">      </w:t>
                  </w:r>
                  <w:r w:rsidRPr="0008546C">
                    <w:rPr>
                      <w:rStyle w:val="StrongEmphasis"/>
                      <w:rFonts w:ascii="Times New Roman" w:hAnsi="Times New Roman" w:cs="Times New Roman"/>
                      <w:color w:val="000000"/>
                      <w:sz w:val="22"/>
                      <w:szCs w:val="22"/>
                    </w:rPr>
                    <w:t>a jiskřením</w:t>
                  </w:r>
                  <w:proofErr w:type="gramEnd"/>
                  <w:r w:rsidRPr="0008546C">
                    <w:rPr>
                      <w:rStyle w:val="StrongEmphasis"/>
                      <w:rFonts w:ascii="Times New Roman" w:hAnsi="Times New Roman" w:cs="Times New Roman"/>
                      <w:color w:val="000000"/>
                      <w:sz w:val="22"/>
                      <w:szCs w:val="22"/>
                    </w:rPr>
                    <w:t xml:space="preserve"> v očích jste příkladně a bez sebemenšího problému, či omezení Pražanů a návštěvníků hlavního města, dovezli svá čerpadla, hadice </w:t>
                  </w:r>
                  <w:r w:rsidR="003E1EDA">
                    <w:rPr>
                      <w:rStyle w:val="StrongEmphasis"/>
                      <w:rFonts w:ascii="Times New Roman" w:hAnsi="Times New Roman" w:cs="Times New Roman"/>
                      <w:color w:val="000000"/>
                      <w:sz w:val="22"/>
                      <w:szCs w:val="22"/>
                    </w:rPr>
                    <w:t xml:space="preserve">                </w:t>
                  </w:r>
                  <w:r w:rsidRPr="0008546C">
                    <w:rPr>
                      <w:rStyle w:val="StrongEmphasis"/>
                      <w:rFonts w:ascii="Times New Roman" w:hAnsi="Times New Roman" w:cs="Times New Roman"/>
                      <w:color w:val="000000"/>
                      <w:sz w:val="22"/>
                      <w:szCs w:val="22"/>
                    </w:rPr>
                    <w:t>a proudnice na Rašínovo a Hořejší nábřeží, abyste je během několika desítek minut připravili na jejich největší historický a monumentální výkon.</w:t>
                  </w:r>
                  <w:r w:rsidR="00E85612">
                    <w:rPr>
                      <w:rStyle w:val="StrongEmphasis"/>
                      <w:rFonts w:ascii="Times New Roman" w:hAnsi="Times New Roman" w:cs="Times New Roman"/>
                      <w:color w:val="000000"/>
                      <w:sz w:val="22"/>
                      <w:szCs w:val="22"/>
                    </w:rPr>
                    <w:t xml:space="preserve"> </w:t>
                  </w:r>
                  <w:r w:rsidRPr="0008546C">
                    <w:rPr>
                      <w:rStyle w:val="StrongEmphasis"/>
                      <w:rFonts w:ascii="Times New Roman" w:hAnsi="Times New Roman" w:cs="Times New Roman"/>
                      <w:color w:val="000000"/>
                      <w:sz w:val="22"/>
                      <w:szCs w:val="22"/>
                    </w:rPr>
                    <w:t xml:space="preserve">Věřte, že bylo úchvatné sledovat to červené hasičské mravenčení na obou březích a také na obou mostech a věřte prosím, že bylo o to úchvatnější být svědky vaší generální zkoušky, kdy bylo již od prvních taktů a pohybů proudnic nadevše jasné, že tato událost se prostě </w:t>
                  </w:r>
                  <w:proofErr w:type="gramStart"/>
                  <w:r w:rsidRPr="0008546C">
                    <w:rPr>
                      <w:rStyle w:val="StrongEmphasis"/>
                      <w:rFonts w:ascii="Times New Roman" w:hAnsi="Times New Roman" w:cs="Times New Roman"/>
                      <w:color w:val="000000"/>
                      <w:sz w:val="22"/>
                      <w:szCs w:val="22"/>
                    </w:rPr>
                    <w:t>zdaří !</w:t>
                  </w:r>
                  <w:r w:rsidRPr="0008546C">
                    <w:rPr>
                      <w:rStyle w:val="StrongEmphasis"/>
                      <w:rFonts w:ascii="Times New Roman" w:hAnsi="Times New Roman" w:cs="Times New Roman"/>
                      <w:color w:val="000000"/>
                      <w:sz w:val="22"/>
                      <w:szCs w:val="22"/>
                    </w:rPr>
                    <w:br/>
                    <w:t>Děkujeme</w:t>
                  </w:r>
                  <w:proofErr w:type="gramEnd"/>
                  <w:r w:rsidRPr="0008546C">
                    <w:rPr>
                      <w:rStyle w:val="StrongEmphasis"/>
                      <w:rFonts w:ascii="Times New Roman" w:hAnsi="Times New Roman" w:cs="Times New Roman"/>
                      <w:color w:val="000000"/>
                      <w:sz w:val="22"/>
                      <w:szCs w:val="22"/>
                    </w:rPr>
                    <w:t xml:space="preserve"> vám za to, s jakou disciplinovaností a opatrností jste se pohybovali nejen na samotných náplavkách, ale také při pěších přesunech centrem Prahy, za jejichž zvládnutí vás obdivujeme, neboť jste během dvou dnů museli absolvovat neuvěřitelné kvantum kilometrů.</w:t>
                  </w:r>
                  <w:r w:rsidRPr="0008546C">
                    <w:rPr>
                      <w:rStyle w:val="StrongEmphasis"/>
                      <w:rFonts w:ascii="Times New Roman" w:hAnsi="Times New Roman" w:cs="Times New Roman"/>
                      <w:color w:val="000000"/>
                      <w:sz w:val="22"/>
                      <w:szCs w:val="22"/>
                    </w:rPr>
                    <w:br/>
                    <w:t>A co říci k samotné sobotě 2. června 2018, kdy jste se ve 22.00 hodin za podpory nádherného osvětlení a ozvučení najednou stali hudebníky, tanečníky a ve své podstatě umělci zároveň?</w:t>
                  </w:r>
                  <w:r w:rsidR="00E85612">
                    <w:rPr>
                      <w:rStyle w:val="StrongEmphasis"/>
                      <w:rFonts w:ascii="Times New Roman" w:hAnsi="Times New Roman" w:cs="Times New Roman"/>
                      <w:color w:val="000000"/>
                      <w:sz w:val="22"/>
                      <w:szCs w:val="22"/>
                    </w:rPr>
                    <w:t xml:space="preserve"> </w:t>
                  </w:r>
                  <w:r w:rsidRPr="0008546C">
                    <w:rPr>
                      <w:rStyle w:val="StrongEmphasis"/>
                      <w:rFonts w:ascii="Times New Roman" w:hAnsi="Times New Roman" w:cs="Times New Roman"/>
                      <w:color w:val="000000"/>
                      <w:sz w:val="22"/>
                      <w:szCs w:val="22"/>
                    </w:rPr>
                    <w:t xml:space="preserve">Nejsou slova, která by ten nádherný zážitek, jenž jste na Vltavě doslova vykouzlili, popsala lépe než desítky tisíc </w:t>
                  </w:r>
                  <w:proofErr w:type="gramStart"/>
                  <w:r w:rsidRPr="0008546C">
                    <w:rPr>
                      <w:rStyle w:val="StrongEmphasis"/>
                      <w:rFonts w:ascii="Times New Roman" w:hAnsi="Times New Roman" w:cs="Times New Roman"/>
                      <w:color w:val="000000"/>
                      <w:sz w:val="22"/>
                      <w:szCs w:val="22"/>
                    </w:rPr>
                    <w:t>shlédnutí</w:t>
                  </w:r>
                  <w:proofErr w:type="gramEnd"/>
                  <w:r w:rsidRPr="0008546C">
                    <w:rPr>
                      <w:rStyle w:val="StrongEmphasis"/>
                      <w:rFonts w:ascii="Times New Roman" w:hAnsi="Times New Roman" w:cs="Times New Roman"/>
                      <w:color w:val="000000"/>
                      <w:sz w:val="22"/>
                      <w:szCs w:val="22"/>
                    </w:rPr>
                    <w:t xml:space="preserve"> na veřejných informačních sítích, tisíce povzbuzujících a děkovných vzkazů a blahopřání, která k vám doléhala doslova ze všech koutů České republiky.</w:t>
                  </w:r>
                  <w:r w:rsidR="00E85612">
                    <w:rPr>
                      <w:rStyle w:val="StrongEmphasis"/>
                      <w:rFonts w:ascii="Times New Roman" w:hAnsi="Times New Roman" w:cs="Times New Roman"/>
                      <w:color w:val="000000"/>
                      <w:sz w:val="22"/>
                      <w:szCs w:val="22"/>
                    </w:rPr>
                    <w:t xml:space="preserve"> </w:t>
                  </w:r>
                  <w:r w:rsidRPr="0008546C">
                    <w:rPr>
                      <w:rStyle w:val="StrongEmphasis"/>
                      <w:rFonts w:ascii="Times New Roman" w:hAnsi="Times New Roman" w:cs="Times New Roman"/>
                      <w:color w:val="000000"/>
                      <w:sz w:val="22"/>
                      <w:szCs w:val="22"/>
                    </w:rPr>
                    <w:t xml:space="preserve">Vy všichni jste svým obrovským dílem </w:t>
                  </w:r>
                  <w:proofErr w:type="gramStart"/>
                  <w:r w:rsidRPr="0008546C">
                    <w:rPr>
                      <w:rStyle w:val="StrongEmphasis"/>
                      <w:rFonts w:ascii="Times New Roman" w:hAnsi="Times New Roman" w:cs="Times New Roman"/>
                      <w:color w:val="000000"/>
                      <w:sz w:val="22"/>
                      <w:szCs w:val="22"/>
                    </w:rPr>
                    <w:t xml:space="preserve">přispěli </w:t>
                  </w:r>
                  <w:r w:rsidR="000F0987">
                    <w:rPr>
                      <w:rStyle w:val="StrongEmphasis"/>
                      <w:rFonts w:ascii="Times New Roman" w:hAnsi="Times New Roman" w:cs="Times New Roman"/>
                      <w:color w:val="000000"/>
                      <w:sz w:val="22"/>
                      <w:szCs w:val="22"/>
                    </w:rPr>
                    <w:t xml:space="preserve">           </w:t>
                  </w:r>
                  <w:r w:rsidRPr="0008546C">
                    <w:rPr>
                      <w:rStyle w:val="StrongEmphasis"/>
                      <w:rFonts w:ascii="Times New Roman" w:hAnsi="Times New Roman" w:cs="Times New Roman"/>
                      <w:color w:val="000000"/>
                      <w:sz w:val="22"/>
                      <w:szCs w:val="22"/>
                    </w:rPr>
                    <w:t>k tomu</w:t>
                  </w:r>
                  <w:proofErr w:type="gramEnd"/>
                  <w:r w:rsidRPr="0008546C">
                    <w:rPr>
                      <w:rStyle w:val="StrongEmphasis"/>
                      <w:rFonts w:ascii="Times New Roman" w:hAnsi="Times New Roman" w:cs="Times New Roman"/>
                      <w:color w:val="000000"/>
                      <w:sz w:val="22"/>
                      <w:szCs w:val="22"/>
                    </w:rPr>
                    <w:t xml:space="preserve">, že slovo HASIČ není pouze slovem a označením profese, ale je </w:t>
                  </w:r>
                  <w:proofErr w:type="spellStart"/>
                  <w:r w:rsidRPr="0008546C">
                    <w:rPr>
                      <w:rStyle w:val="StrongEmphasis"/>
                      <w:rFonts w:ascii="Times New Roman" w:hAnsi="Times New Roman" w:cs="Times New Roman"/>
                      <w:color w:val="000000"/>
                      <w:sz w:val="22"/>
                      <w:szCs w:val="22"/>
                    </w:rPr>
                    <w:t>symbo</w:t>
                  </w:r>
                  <w:proofErr w:type="spellEnd"/>
                  <w:r w:rsidR="000F0987">
                    <w:rPr>
                      <w:rStyle w:val="StrongEmphasis"/>
                      <w:rFonts w:ascii="Times New Roman" w:hAnsi="Times New Roman" w:cs="Times New Roman"/>
                      <w:color w:val="000000"/>
                      <w:sz w:val="22"/>
                      <w:szCs w:val="22"/>
                    </w:rPr>
                    <w:t>-</w:t>
                  </w:r>
                  <w:r w:rsidRPr="0008546C">
                    <w:rPr>
                      <w:rStyle w:val="StrongEmphasis"/>
                      <w:rFonts w:ascii="Times New Roman" w:hAnsi="Times New Roman" w:cs="Times New Roman"/>
                      <w:color w:val="000000"/>
                      <w:sz w:val="22"/>
                      <w:szCs w:val="22"/>
                    </w:rPr>
                    <w:t xml:space="preserve">lem člověka, který jeden den hasí rozsáhlý lesní požár, snáší nemocnou babičku z osmého patra domu do sanitky, o hodinu později již jako jeden </w:t>
                  </w:r>
                  <w:r w:rsidR="000F0987">
                    <w:rPr>
                      <w:rStyle w:val="StrongEmphasis"/>
                      <w:rFonts w:ascii="Times New Roman" w:hAnsi="Times New Roman" w:cs="Times New Roman"/>
                      <w:color w:val="000000"/>
                      <w:sz w:val="22"/>
                      <w:szCs w:val="22"/>
                    </w:rPr>
                    <w:t xml:space="preserve">       </w:t>
                  </w:r>
                  <w:r w:rsidRPr="0008546C">
                    <w:rPr>
                      <w:rStyle w:val="StrongEmphasis"/>
                      <w:rFonts w:ascii="Times New Roman" w:hAnsi="Times New Roman" w:cs="Times New Roman"/>
                      <w:color w:val="000000"/>
                      <w:sz w:val="22"/>
                      <w:szCs w:val="22"/>
                    </w:rPr>
                    <w:t xml:space="preserve">z prvních pomáhá při dopravní nehodě a druhý den se rozloučí polibkem se svou manželkou, pohladí své děti po vlasech a odjede do hlavního města své České republiky, aby vzal do ruky proudnici, postavil se vedle kolegy hasiče, kterého dost pravděpodobně vidí poprvé a naposledy, a spolu s ním se </w:t>
                  </w:r>
                  <w:proofErr w:type="spellStart"/>
                  <w:r w:rsidRPr="0008546C">
                    <w:rPr>
                      <w:rStyle w:val="StrongEmphasis"/>
                      <w:rFonts w:ascii="Times New Roman" w:hAnsi="Times New Roman" w:cs="Times New Roman"/>
                      <w:color w:val="000000"/>
                      <w:sz w:val="22"/>
                      <w:szCs w:val="22"/>
                    </w:rPr>
                    <w:t>poklo</w:t>
                  </w:r>
                  <w:r w:rsidR="000F0987">
                    <w:rPr>
                      <w:rStyle w:val="StrongEmphasis"/>
                      <w:rFonts w:ascii="Times New Roman" w:hAnsi="Times New Roman" w:cs="Times New Roman"/>
                      <w:color w:val="000000"/>
                      <w:sz w:val="22"/>
                      <w:szCs w:val="22"/>
                    </w:rPr>
                    <w:t>-</w:t>
                  </w:r>
                  <w:r w:rsidRPr="0008546C">
                    <w:rPr>
                      <w:rStyle w:val="StrongEmphasis"/>
                      <w:rFonts w:ascii="Times New Roman" w:hAnsi="Times New Roman" w:cs="Times New Roman"/>
                      <w:color w:val="000000"/>
                      <w:sz w:val="22"/>
                      <w:szCs w:val="22"/>
                    </w:rPr>
                    <w:t>nil</w:t>
                  </w:r>
                  <w:proofErr w:type="spellEnd"/>
                  <w:r w:rsidRPr="0008546C">
                    <w:rPr>
                      <w:rStyle w:val="StrongEmphasis"/>
                      <w:rFonts w:ascii="Times New Roman" w:hAnsi="Times New Roman" w:cs="Times New Roman"/>
                      <w:color w:val="000000"/>
                      <w:sz w:val="22"/>
                      <w:szCs w:val="22"/>
                    </w:rPr>
                    <w:t xml:space="preserve"> 100 letům československé státnosti.</w:t>
                  </w:r>
                  <w:r w:rsidRPr="0008546C">
                    <w:rPr>
                      <w:rStyle w:val="StrongEmphasis"/>
                      <w:rFonts w:ascii="Times New Roman" w:hAnsi="Times New Roman" w:cs="Times New Roman"/>
                      <w:color w:val="000000"/>
                      <w:sz w:val="22"/>
                      <w:szCs w:val="22"/>
                    </w:rPr>
                    <w:br/>
                    <w:t>Vy jste to dokázali a jste tak od soboty 2. června 2018 součástí historie.</w:t>
                  </w:r>
                  <w:r w:rsidRPr="0008546C">
                    <w:rPr>
                      <w:rStyle w:val="StrongEmphasis"/>
                      <w:rFonts w:ascii="Times New Roman" w:hAnsi="Times New Roman" w:cs="Times New Roman"/>
                      <w:color w:val="000000"/>
                      <w:sz w:val="22"/>
                      <w:szCs w:val="22"/>
                    </w:rPr>
                    <w:br/>
                    <w:t xml:space="preserve">Přejeme vám, abyste ve své hasičské práci a poslání zažívali co nejméně těch „ostrých“ zásahů a naopak co nejvíce takto pozitivních a příjemných </w:t>
                  </w:r>
                  <w:proofErr w:type="spellStart"/>
                  <w:r w:rsidRPr="0008546C">
                    <w:rPr>
                      <w:rStyle w:val="StrongEmphasis"/>
                      <w:rFonts w:ascii="Times New Roman" w:hAnsi="Times New Roman" w:cs="Times New Roman"/>
                      <w:color w:val="000000"/>
                      <w:sz w:val="22"/>
                      <w:szCs w:val="22"/>
                    </w:rPr>
                    <w:t>okam</w:t>
                  </w:r>
                  <w:r w:rsidR="000F0987">
                    <w:rPr>
                      <w:rStyle w:val="StrongEmphasis"/>
                      <w:rFonts w:ascii="Times New Roman" w:hAnsi="Times New Roman" w:cs="Times New Roman"/>
                      <w:color w:val="000000"/>
                      <w:sz w:val="22"/>
                      <w:szCs w:val="22"/>
                    </w:rPr>
                    <w:t>-</w:t>
                  </w:r>
                  <w:r w:rsidRPr="0008546C">
                    <w:rPr>
                      <w:rStyle w:val="StrongEmphasis"/>
                      <w:rFonts w:ascii="Times New Roman" w:hAnsi="Times New Roman" w:cs="Times New Roman"/>
                      <w:color w:val="000000"/>
                      <w:sz w:val="22"/>
                      <w:szCs w:val="22"/>
                    </w:rPr>
                    <w:t>žiků</w:t>
                  </w:r>
                  <w:proofErr w:type="spellEnd"/>
                  <w:r w:rsidRPr="0008546C">
                    <w:rPr>
                      <w:rStyle w:val="StrongEmphasis"/>
                      <w:rFonts w:ascii="Times New Roman" w:hAnsi="Times New Roman" w:cs="Times New Roman"/>
                      <w:color w:val="000000"/>
                      <w:sz w:val="22"/>
                      <w:szCs w:val="22"/>
                    </w:rPr>
                    <w:t xml:space="preserve"> s ostatní kamarády hasiči.</w:t>
                  </w:r>
                  <w:r w:rsidRPr="0008546C">
                    <w:rPr>
                      <w:rStyle w:val="StrongEmphasis"/>
                      <w:rFonts w:ascii="Times New Roman" w:hAnsi="Times New Roman" w:cs="Times New Roman"/>
                      <w:color w:val="000000"/>
                      <w:sz w:val="22"/>
                      <w:szCs w:val="22"/>
                    </w:rPr>
                    <w:br/>
                  </w:r>
                  <w:r w:rsidRPr="0008546C">
                    <w:rPr>
                      <w:rStyle w:val="StrongEmphasis"/>
                      <w:rFonts w:ascii="Times New Roman" w:hAnsi="Times New Roman" w:cs="Times New Roman"/>
                      <w:color w:val="000000"/>
                      <w:sz w:val="22"/>
                      <w:szCs w:val="22"/>
                    </w:rPr>
                    <w:br/>
                  </w:r>
                  <w:r w:rsidRPr="0008546C">
                    <w:rPr>
                      <w:rStyle w:val="StrongEmphasis"/>
                      <w:rFonts w:ascii="Times New Roman" w:hAnsi="Times New Roman" w:cs="Times New Roman"/>
                      <w:i/>
                      <w:color w:val="000000"/>
                      <w:sz w:val="22"/>
                      <w:szCs w:val="22"/>
                    </w:rPr>
                    <w:t>S poděkováním a úctou,</w:t>
                  </w:r>
                  <w:r w:rsidRPr="0008546C">
                    <w:rPr>
                      <w:rStyle w:val="StrongEmphasis"/>
                      <w:rFonts w:ascii="Times New Roman" w:hAnsi="Times New Roman" w:cs="Times New Roman"/>
                      <w:i/>
                      <w:color w:val="000000"/>
                      <w:sz w:val="22"/>
                      <w:szCs w:val="22"/>
                    </w:rPr>
                    <w:br/>
                    <w:t xml:space="preserve">Jiří </w:t>
                  </w:r>
                  <w:proofErr w:type="spellStart"/>
                  <w:r w:rsidRPr="0008546C">
                    <w:rPr>
                      <w:rStyle w:val="StrongEmphasis"/>
                      <w:rFonts w:ascii="Times New Roman" w:hAnsi="Times New Roman" w:cs="Times New Roman"/>
                      <w:i/>
                      <w:color w:val="000000"/>
                      <w:sz w:val="22"/>
                      <w:szCs w:val="22"/>
                    </w:rPr>
                    <w:t>Havner</w:t>
                  </w:r>
                  <w:proofErr w:type="spellEnd"/>
                  <w:r w:rsidRPr="0008546C">
                    <w:rPr>
                      <w:rStyle w:val="StrongEmphasis"/>
                      <w:rFonts w:ascii="Times New Roman" w:hAnsi="Times New Roman" w:cs="Times New Roman"/>
                      <w:i/>
                      <w:color w:val="000000"/>
                      <w:sz w:val="22"/>
                      <w:szCs w:val="22"/>
                    </w:rPr>
                    <w:t>, Plk. Boleslav Lang a David Sobotka za zapsaný spolek Hasičské Fontány</w:t>
                  </w:r>
                  <w:r w:rsidR="00E85612">
                    <w:rPr>
                      <w:rStyle w:val="StrongEmphasis"/>
                      <w:rFonts w:ascii="Times New Roman" w:hAnsi="Times New Roman" w:cs="Times New Roman"/>
                      <w:i/>
                      <w:color w:val="000000"/>
                      <w:sz w:val="22"/>
                      <w:szCs w:val="22"/>
                    </w:rPr>
                    <w:t xml:space="preserve"> </w:t>
                  </w:r>
                  <w:r w:rsidRPr="0008546C">
                    <w:rPr>
                      <w:rStyle w:val="StrongEmphasis"/>
                      <w:rFonts w:ascii="Times New Roman" w:hAnsi="Times New Roman" w:cs="Times New Roman"/>
                      <w:i/>
                      <w:color w:val="000000"/>
                      <w:sz w:val="22"/>
                      <w:szCs w:val="22"/>
                    </w:rPr>
                    <w:t>a generální partner Hasičské fontány Praha 2018, Generální ředitelství HZS ČR </w:t>
                  </w:r>
                </w:p>
                <w:p w:rsidR="00103ECC" w:rsidRPr="00CE745A" w:rsidRDefault="00103ECC" w:rsidP="00103ECC">
                  <w:pPr>
                    <w:jc w:val="center"/>
                    <w:rPr>
                      <w:b/>
                    </w:rPr>
                  </w:pPr>
                  <w:r w:rsidRPr="00CE745A">
                    <w:rPr>
                      <w:b/>
                      <w:bCs/>
                      <w:sz w:val="28"/>
                      <w:szCs w:val="28"/>
                      <w:highlight w:val="lightGray"/>
                    </w:rPr>
                    <w:t>Blahopřejeme jubilantům</w:t>
                  </w:r>
                </w:p>
                <w:p w:rsidR="00103ECC" w:rsidRDefault="00103ECC" w:rsidP="00103ECC">
                  <w:pPr>
                    <w:jc w:val="center"/>
                  </w:pPr>
                </w:p>
                <w:p w:rsidR="00103ECC" w:rsidRDefault="00103ECC" w:rsidP="00103ECC">
                  <w:pPr>
                    <w:jc w:val="center"/>
                    <w:rPr>
                      <w:b/>
                    </w:rPr>
                  </w:pPr>
                  <w:proofErr w:type="gramStart"/>
                  <w:r>
                    <w:t xml:space="preserve">paní  </w:t>
                  </w:r>
                  <w:r w:rsidRPr="000D039B">
                    <w:rPr>
                      <w:b/>
                    </w:rPr>
                    <w:t>Evě</w:t>
                  </w:r>
                  <w:proofErr w:type="gramEnd"/>
                  <w:r w:rsidRPr="000D039B">
                    <w:rPr>
                      <w:b/>
                    </w:rPr>
                    <w:t xml:space="preserve"> </w:t>
                  </w:r>
                  <w:proofErr w:type="spellStart"/>
                  <w:r w:rsidRPr="000D039B">
                    <w:rPr>
                      <w:b/>
                    </w:rPr>
                    <w:t>Smazalové</w:t>
                  </w:r>
                  <w:proofErr w:type="spellEnd"/>
                  <w:r w:rsidRPr="000D039B">
                    <w:rPr>
                      <w:b/>
                    </w:rPr>
                    <w:t xml:space="preserve"> </w:t>
                  </w:r>
                  <w:r>
                    <w:rPr>
                      <w:b/>
                    </w:rPr>
                    <w:t>z Dubu</w:t>
                  </w:r>
                </w:p>
                <w:p w:rsidR="00103ECC" w:rsidRDefault="00103ECC" w:rsidP="00103ECC">
                  <w:pPr>
                    <w:jc w:val="center"/>
                  </w:pPr>
                  <w:r>
                    <w:t xml:space="preserve">panu </w:t>
                  </w:r>
                  <w:r>
                    <w:rPr>
                      <w:b/>
                    </w:rPr>
                    <w:t xml:space="preserve">Milanu </w:t>
                  </w:r>
                  <w:proofErr w:type="spellStart"/>
                  <w:r>
                    <w:rPr>
                      <w:b/>
                    </w:rPr>
                    <w:t>Trollerovi</w:t>
                  </w:r>
                  <w:proofErr w:type="spellEnd"/>
                  <w:r>
                    <w:rPr>
                      <w:b/>
                    </w:rPr>
                    <w:t xml:space="preserve"> z Dubské Lhoty</w:t>
                  </w:r>
                </w:p>
                <w:p w:rsidR="00103ECC" w:rsidRDefault="00103ECC" w:rsidP="00103ECC">
                  <w:pPr>
                    <w:jc w:val="center"/>
                  </w:pPr>
                </w:p>
                <w:p w:rsidR="000F0987" w:rsidRDefault="00E85612" w:rsidP="000F0987">
                  <w:pPr>
                    <w:spacing w:before="100" w:beforeAutospacing="1" w:after="100" w:afterAutospacing="1"/>
                    <w:jc w:val="both"/>
                  </w:pPr>
                  <w:r>
                    <w:rPr>
                      <w:b/>
                    </w:rPr>
                    <w:t>Foto z „Vítání dubských občánků“</w:t>
                  </w:r>
                  <w:r w:rsidR="004B4391">
                    <w:rPr>
                      <w:b/>
                    </w:rPr>
                    <w:t xml:space="preserve"> – </w:t>
                  </w:r>
                  <w:r w:rsidR="004B4391">
                    <w:t>26. 6. 2018 tentokrát opět na zámku</w:t>
                  </w:r>
                </w:p>
                <w:p w:rsidR="004B4391" w:rsidRPr="004B4391" w:rsidRDefault="004B4391" w:rsidP="000F0987">
                  <w:pPr>
                    <w:spacing w:before="100" w:beforeAutospacing="1" w:after="100" w:afterAutospacing="1"/>
                    <w:jc w:val="both"/>
                  </w:pPr>
                  <w:r>
                    <w:t xml:space="preserve">Vítáni byli: </w:t>
                  </w:r>
                  <w:r w:rsidRPr="004B4391">
                    <w:rPr>
                      <w:b/>
                    </w:rPr>
                    <w:t>Kája Novák a Amálka Chromá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50"/>
                    <w:gridCol w:w="4035"/>
                    <w:gridCol w:w="30"/>
                    <w:gridCol w:w="81"/>
                  </w:tblGrid>
                  <w:tr w:rsidR="00C213F9" w:rsidRPr="00D22ACF" w:rsidTr="00FD2B7A">
                    <w:trPr>
                      <w:trHeight w:val="1256"/>
                      <w:tblCellSpacing w:w="15" w:type="dxa"/>
                    </w:trPr>
                    <w:tc>
                      <w:tcPr>
                        <w:tcW w:w="0" w:type="auto"/>
                        <w:gridSpan w:val="3"/>
                        <w:vAlign w:val="center"/>
                      </w:tcPr>
                      <w:p w:rsidR="004911C3" w:rsidRPr="00EA2D37" w:rsidRDefault="004B4391" w:rsidP="00F30FED">
                        <w:pPr>
                          <w:jc w:val="center"/>
                          <w:rPr>
                            <w:sz w:val="28"/>
                            <w:szCs w:val="28"/>
                          </w:rPr>
                        </w:pPr>
                        <w:r w:rsidRPr="00E85612">
                          <w:rPr>
                            <w:b/>
                            <w:noProof/>
                          </w:rPr>
                          <w:drawing>
                            <wp:anchor distT="0" distB="0" distL="114300" distR="114300" simplePos="0" relativeHeight="251663360" behindDoc="0" locked="0" layoutInCell="1" allowOverlap="1" wp14:anchorId="1450A990" wp14:editId="7585BCD2">
                              <wp:simplePos x="0" y="0"/>
                              <wp:positionH relativeFrom="margin">
                                <wp:posOffset>-29845</wp:posOffset>
                              </wp:positionH>
                              <wp:positionV relativeFrom="margin">
                                <wp:posOffset>-334645</wp:posOffset>
                              </wp:positionV>
                              <wp:extent cx="5238750" cy="3929380"/>
                              <wp:effectExtent l="0" t="0" r="0" b="0"/>
                              <wp:wrapSquare wrapText="bothSides"/>
                              <wp:docPr id="7" name="Obrázek 7" descr="C:\Users\Uzivatel\Desktop\DUBSKÉ LISTY\DSCF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DSCF00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0" cy="392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612" w:rsidRDefault="00E85612" w:rsidP="00F30FED">
                        <w:pPr>
                          <w:jc w:val="center"/>
                          <w:rPr>
                            <w:b/>
                            <w:sz w:val="28"/>
                            <w:szCs w:val="28"/>
                          </w:rPr>
                        </w:pPr>
                      </w:p>
                      <w:p w:rsidR="00E85612" w:rsidRDefault="00E85612" w:rsidP="00F30FED">
                        <w:pPr>
                          <w:jc w:val="center"/>
                          <w:rPr>
                            <w:b/>
                            <w:sz w:val="28"/>
                            <w:szCs w:val="28"/>
                          </w:rPr>
                        </w:pPr>
                      </w:p>
                      <w:p w:rsidR="00E85612" w:rsidRDefault="00E85612" w:rsidP="00F30FED">
                        <w:pPr>
                          <w:jc w:val="center"/>
                          <w:rPr>
                            <w:b/>
                            <w:sz w:val="28"/>
                            <w:szCs w:val="28"/>
                          </w:rPr>
                        </w:pPr>
                      </w:p>
                      <w:p w:rsidR="00E85612" w:rsidRDefault="00E85612" w:rsidP="00F30FED">
                        <w:pPr>
                          <w:jc w:val="center"/>
                          <w:rPr>
                            <w:b/>
                            <w:sz w:val="28"/>
                            <w:szCs w:val="28"/>
                          </w:rPr>
                        </w:pPr>
                      </w:p>
                      <w:p w:rsidR="004B4391" w:rsidRDefault="004B4391" w:rsidP="00F30FED">
                        <w:pPr>
                          <w:jc w:val="center"/>
                          <w:rPr>
                            <w:b/>
                            <w:sz w:val="28"/>
                            <w:szCs w:val="28"/>
                          </w:rPr>
                        </w:pPr>
                      </w:p>
                      <w:p w:rsidR="004B4391" w:rsidRDefault="004B4391" w:rsidP="00F30FED">
                        <w:pPr>
                          <w:jc w:val="center"/>
                          <w:rPr>
                            <w:b/>
                            <w:sz w:val="28"/>
                            <w:szCs w:val="28"/>
                          </w:rPr>
                        </w:pPr>
                      </w:p>
                      <w:p w:rsidR="004B4391" w:rsidRDefault="004B4391" w:rsidP="00F30FED">
                        <w:pPr>
                          <w:jc w:val="center"/>
                          <w:rPr>
                            <w:b/>
                            <w:sz w:val="28"/>
                            <w:szCs w:val="28"/>
                          </w:rPr>
                        </w:pPr>
                      </w:p>
                      <w:p w:rsidR="004B4391" w:rsidRDefault="004B4391" w:rsidP="00F30FED">
                        <w:pPr>
                          <w:jc w:val="center"/>
                          <w:rPr>
                            <w:b/>
                            <w:sz w:val="28"/>
                            <w:szCs w:val="28"/>
                          </w:rPr>
                        </w:pPr>
                      </w:p>
                      <w:p w:rsidR="001C10DD" w:rsidRPr="00EA2D37" w:rsidRDefault="001C10DD" w:rsidP="00F30FED">
                        <w:pPr>
                          <w:jc w:val="center"/>
                          <w:rPr>
                            <w:b/>
                            <w:sz w:val="28"/>
                            <w:szCs w:val="28"/>
                          </w:rPr>
                        </w:pPr>
                      </w:p>
                      <w:p w:rsidR="001C10DD" w:rsidRPr="00D22ACF" w:rsidRDefault="001C10DD" w:rsidP="0008546C">
                        <w:pPr>
                          <w:jc w:val="center"/>
                          <w:rPr>
                            <w:sz w:val="20"/>
                            <w:szCs w:val="20"/>
                          </w:rPr>
                        </w:pPr>
                        <w:r w:rsidRPr="00D22ACF">
                          <w:rPr>
                            <w:sz w:val="20"/>
                            <w:szCs w:val="20"/>
                          </w:rPr>
                          <w:t xml:space="preserve">Redakce.: </w:t>
                        </w:r>
                        <w:hyperlink r:id="rId21" w:history="1">
                          <w:r w:rsidRPr="00D22ACF">
                            <w:rPr>
                              <w:color w:val="0000FF"/>
                              <w:sz w:val="20"/>
                              <w:szCs w:val="20"/>
                              <w:u w:val="single"/>
                            </w:rPr>
                            <w:t>dubskelisty@centrum.cz</w:t>
                          </w:r>
                        </w:hyperlink>
                      </w:p>
                      <w:p w:rsidR="001C10DD" w:rsidRPr="00D22ACF" w:rsidRDefault="0008546C" w:rsidP="0008546C">
                        <w:pPr>
                          <w:jc w:val="center"/>
                          <w:rPr>
                            <w:sz w:val="20"/>
                            <w:szCs w:val="20"/>
                          </w:rPr>
                        </w:pPr>
                        <w:r>
                          <w:rPr>
                            <w:sz w:val="20"/>
                            <w:szCs w:val="20"/>
                          </w:rPr>
                          <w:t xml:space="preserve">                  </w:t>
                        </w:r>
                        <w:r w:rsidR="001C10DD" w:rsidRPr="00D22ACF">
                          <w:rPr>
                            <w:sz w:val="20"/>
                            <w:szCs w:val="20"/>
                          </w:rPr>
                          <w:t>Zpravodaj městyse Dub u Prachatic, vydává Městys Dub u Prachatic jako měsíčník</w:t>
                        </w:r>
                      </w:p>
                      <w:p w:rsidR="001C10DD" w:rsidRPr="00D22ACF" w:rsidRDefault="001C10DD" w:rsidP="0008546C">
                        <w:pPr>
                          <w:jc w:val="center"/>
                          <w:rPr>
                            <w:sz w:val="20"/>
                            <w:szCs w:val="20"/>
                          </w:rPr>
                        </w:pPr>
                        <w:r w:rsidRPr="00D22ACF">
                          <w:rPr>
                            <w:sz w:val="20"/>
                            <w:szCs w:val="20"/>
                          </w:rPr>
                          <w:t>Redakce: Marie Matušková, Alena Nováková, Václav Novák</w:t>
                        </w:r>
                      </w:p>
                      <w:p w:rsidR="00C213F9" w:rsidRPr="00D22ACF" w:rsidRDefault="001C10DD" w:rsidP="0008546C">
                        <w:pPr>
                          <w:jc w:val="center"/>
                        </w:pPr>
                        <w:r w:rsidRPr="00D22ACF">
                          <w:rPr>
                            <w:sz w:val="20"/>
                            <w:szCs w:val="20"/>
                          </w:rPr>
                          <w:t>uzávěrka do 25. v měsíci</w:t>
                        </w:r>
                      </w:p>
                    </w:tc>
                    <w:tc>
                      <w:tcPr>
                        <w:tcW w:w="0" w:type="auto"/>
                        <w:vAlign w:val="center"/>
                      </w:tcPr>
                      <w:p w:rsidR="00C213F9" w:rsidRPr="00D22ACF" w:rsidRDefault="00C213F9" w:rsidP="00F30FED">
                        <w:pPr>
                          <w:jc w:val="center"/>
                        </w:pPr>
                      </w:p>
                    </w:tc>
                  </w:tr>
                  <w:tr w:rsidR="00CE28F5" w:rsidRPr="00D22ACF" w:rsidTr="00FD2B7A">
                    <w:trPr>
                      <w:gridAfter w:val="2"/>
                      <w:trHeight w:val="1256"/>
                      <w:tblCellSpacing w:w="15" w:type="dxa"/>
                    </w:trPr>
                    <w:tc>
                      <w:tcPr>
                        <w:tcW w:w="0" w:type="auto"/>
                        <w:vAlign w:val="center"/>
                      </w:tcPr>
                      <w:p w:rsidR="00C213F9" w:rsidRPr="00D22ACF" w:rsidRDefault="00C213F9" w:rsidP="009624B6"/>
                    </w:tc>
                    <w:tc>
                      <w:tcPr>
                        <w:tcW w:w="0" w:type="auto"/>
                        <w:vAlign w:val="center"/>
                      </w:tcPr>
                      <w:p w:rsidR="00C213F9" w:rsidRPr="00D22ACF" w:rsidRDefault="00C213F9" w:rsidP="001C10DD">
                        <w:pPr>
                          <w:jc w:val="center"/>
                        </w:pPr>
                      </w:p>
                    </w:tc>
                  </w:tr>
                </w:tbl>
                <w:p w:rsidR="00090C7B" w:rsidRPr="00D22ACF" w:rsidRDefault="00090C7B" w:rsidP="001C10DD">
                  <w:pPr>
                    <w:jc w:val="center"/>
                  </w:pPr>
                </w:p>
              </w:tc>
              <w:tc>
                <w:tcPr>
                  <w:tcW w:w="236" w:type="dxa"/>
                </w:tcPr>
                <w:p w:rsidR="00D22ACF" w:rsidRPr="00D22ACF" w:rsidRDefault="00D22ACF" w:rsidP="001C10DD">
                  <w:pPr>
                    <w:jc w:val="center"/>
                  </w:pPr>
                </w:p>
              </w:tc>
            </w:tr>
          </w:tbl>
          <w:p w:rsidR="00D22ACF" w:rsidRPr="00D22ACF" w:rsidRDefault="00D22ACF" w:rsidP="001C10DD">
            <w:pPr>
              <w:jc w:val="center"/>
              <w:rPr>
                <w:i/>
              </w:rPr>
            </w:pPr>
          </w:p>
        </w:tc>
        <w:tc>
          <w:tcPr>
            <w:tcW w:w="0" w:type="auto"/>
          </w:tcPr>
          <w:p w:rsidR="00D22ACF" w:rsidRPr="00D22ACF" w:rsidRDefault="00D22ACF" w:rsidP="001C10DD">
            <w:pPr>
              <w:jc w:val="center"/>
            </w:pPr>
          </w:p>
        </w:tc>
      </w:tr>
    </w:tbl>
    <w:p w:rsidR="00CE28F5" w:rsidRDefault="00CE28F5" w:rsidP="00D22ACF">
      <w:pPr>
        <w:ind w:left="1416"/>
        <w:jc w:val="both"/>
        <w:rPr>
          <w:rFonts w:ascii="Comic Sans MS" w:hAnsi="Comic Sans MS"/>
          <w:sz w:val="40"/>
          <w:szCs w:val="40"/>
        </w:rPr>
        <w:sectPr w:rsidR="00CE28F5" w:rsidSect="00CE28F5">
          <w:type w:val="continuous"/>
          <w:pgSz w:w="11906" w:h="16838" w:code="9"/>
          <w:pgMar w:top="1417" w:right="1417" w:bottom="1417" w:left="1417"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D22ACF" w:rsidRPr="00D22ACF" w:rsidTr="00FD2B7A">
        <w:trPr>
          <w:trHeight w:val="1256"/>
          <w:tblCellSpacing w:w="15" w:type="dxa"/>
        </w:trPr>
        <w:tc>
          <w:tcPr>
            <w:tcW w:w="0" w:type="auto"/>
            <w:vAlign w:val="center"/>
          </w:tcPr>
          <w:p w:rsidR="00D22ACF" w:rsidRPr="00D22ACF" w:rsidRDefault="00D22ACF" w:rsidP="00D22ACF">
            <w:pPr>
              <w:ind w:left="1416"/>
              <w:jc w:val="both"/>
              <w:rPr>
                <w:rFonts w:ascii="Comic Sans MS" w:hAnsi="Comic Sans MS"/>
                <w:sz w:val="40"/>
                <w:szCs w:val="40"/>
              </w:rPr>
            </w:pPr>
          </w:p>
        </w:tc>
        <w:tc>
          <w:tcPr>
            <w:tcW w:w="0" w:type="auto"/>
            <w:vAlign w:val="center"/>
          </w:tcPr>
          <w:p w:rsidR="00D22ACF" w:rsidRPr="00D22ACF" w:rsidRDefault="00D22ACF" w:rsidP="00D22ACF"/>
        </w:tc>
      </w:tr>
      <w:tr w:rsidR="00D22ACF" w:rsidRPr="00D22ACF" w:rsidTr="00FD2B7A">
        <w:trPr>
          <w:trHeight w:val="1256"/>
          <w:tblCellSpacing w:w="15" w:type="dxa"/>
        </w:trPr>
        <w:tc>
          <w:tcPr>
            <w:tcW w:w="0" w:type="auto"/>
            <w:vAlign w:val="center"/>
          </w:tcPr>
          <w:p w:rsidR="00D22ACF" w:rsidRPr="00D22ACF" w:rsidRDefault="00D22ACF" w:rsidP="00C213F9"/>
        </w:tc>
        <w:tc>
          <w:tcPr>
            <w:tcW w:w="0" w:type="auto"/>
            <w:vAlign w:val="center"/>
          </w:tcPr>
          <w:p w:rsidR="00D22ACF" w:rsidRPr="00D22ACF" w:rsidRDefault="00D22ACF" w:rsidP="00D22ACF"/>
        </w:tc>
      </w:tr>
    </w:tbl>
    <w:p w:rsidR="001D7D5E" w:rsidRDefault="001D7D5E" w:rsidP="00E50E1D">
      <w:pPr>
        <w:spacing w:line="252" w:lineRule="atLeast"/>
        <w:jc w:val="center"/>
        <w:rPr>
          <w:b/>
          <w:bCs/>
          <w:color w:val="000000" w:themeColor="text1"/>
          <w:sz w:val="28"/>
          <w:szCs w:val="28"/>
          <w:highlight w:val="lightGray"/>
        </w:rPr>
      </w:pPr>
    </w:p>
    <w:p w:rsidR="001D7D5E" w:rsidRDefault="001D7D5E" w:rsidP="00E50E1D">
      <w:pPr>
        <w:spacing w:line="252" w:lineRule="atLeast"/>
        <w:jc w:val="center"/>
        <w:rPr>
          <w:b/>
          <w:bCs/>
          <w:color w:val="000000" w:themeColor="text1"/>
          <w:sz w:val="28"/>
          <w:szCs w:val="28"/>
          <w:highlight w:val="lightGray"/>
        </w:rPr>
      </w:pPr>
    </w:p>
    <w:p w:rsidR="001D7D5E" w:rsidRDefault="001D7D5E" w:rsidP="00E50E1D">
      <w:pPr>
        <w:spacing w:line="252" w:lineRule="atLeast"/>
        <w:jc w:val="center"/>
        <w:rPr>
          <w:b/>
          <w:bCs/>
          <w:color w:val="000000" w:themeColor="text1"/>
          <w:sz w:val="28"/>
          <w:szCs w:val="28"/>
          <w:highlight w:val="lightGray"/>
        </w:rPr>
      </w:pPr>
    </w:p>
    <w:p w:rsidR="001D7D5E" w:rsidRDefault="001D7D5E" w:rsidP="00E50E1D">
      <w:pPr>
        <w:spacing w:line="252" w:lineRule="atLeast"/>
        <w:jc w:val="center"/>
        <w:rPr>
          <w:b/>
          <w:bCs/>
          <w:color w:val="000000" w:themeColor="text1"/>
          <w:sz w:val="28"/>
          <w:szCs w:val="28"/>
          <w:highlight w:val="lightGray"/>
        </w:rPr>
      </w:pPr>
    </w:p>
    <w:bookmarkEnd w:id="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D22ACF" w:rsidRPr="006A2532" w:rsidTr="00F10A6B">
        <w:trPr>
          <w:trHeight w:val="1256"/>
          <w:tblCellSpacing w:w="15" w:type="dxa"/>
        </w:trPr>
        <w:tc>
          <w:tcPr>
            <w:tcW w:w="0" w:type="auto"/>
            <w:vAlign w:val="center"/>
          </w:tcPr>
          <w:p w:rsidR="00D22ACF" w:rsidRPr="008C2851" w:rsidRDefault="00D22ACF" w:rsidP="00CE28F5">
            <w:pPr>
              <w:jc w:val="both"/>
            </w:pPr>
          </w:p>
        </w:tc>
        <w:tc>
          <w:tcPr>
            <w:tcW w:w="0" w:type="auto"/>
            <w:vAlign w:val="center"/>
          </w:tcPr>
          <w:p w:rsidR="00D22ACF" w:rsidRPr="001D7D5E" w:rsidRDefault="00D22ACF" w:rsidP="00D22ACF"/>
        </w:tc>
        <w:tc>
          <w:tcPr>
            <w:tcW w:w="0" w:type="auto"/>
            <w:vAlign w:val="center"/>
          </w:tcPr>
          <w:p w:rsidR="00D22ACF" w:rsidRPr="004B02C5" w:rsidRDefault="00D22ACF" w:rsidP="00D22ACF">
            <w:pPr>
              <w:jc w:val="both"/>
              <w:rPr>
                <w:i/>
              </w:rPr>
            </w:pPr>
          </w:p>
        </w:tc>
        <w:tc>
          <w:tcPr>
            <w:tcW w:w="0" w:type="auto"/>
            <w:vAlign w:val="center"/>
          </w:tcPr>
          <w:p w:rsidR="00D22ACF" w:rsidRPr="00F86695" w:rsidRDefault="00D22ACF" w:rsidP="00D22ACF">
            <w:pPr>
              <w:jc w:val="both"/>
            </w:pPr>
          </w:p>
        </w:tc>
      </w:tr>
      <w:tr w:rsidR="009624B6" w:rsidRPr="006A2532" w:rsidTr="00BA0BDF">
        <w:trPr>
          <w:trHeight w:val="1256"/>
          <w:tblCellSpacing w:w="15" w:type="dxa"/>
        </w:trPr>
        <w:tc>
          <w:tcPr>
            <w:tcW w:w="0" w:type="auto"/>
          </w:tcPr>
          <w:p w:rsidR="009624B6" w:rsidRDefault="009624B6" w:rsidP="009624B6"/>
        </w:tc>
        <w:tc>
          <w:tcPr>
            <w:tcW w:w="0" w:type="auto"/>
          </w:tcPr>
          <w:p w:rsidR="009624B6" w:rsidRDefault="009624B6" w:rsidP="009624B6"/>
        </w:tc>
        <w:tc>
          <w:tcPr>
            <w:tcW w:w="0" w:type="auto"/>
          </w:tcPr>
          <w:p w:rsidR="009624B6" w:rsidRDefault="009624B6" w:rsidP="009624B6"/>
        </w:tc>
        <w:tc>
          <w:tcPr>
            <w:tcW w:w="0" w:type="auto"/>
          </w:tcPr>
          <w:p w:rsidR="009624B6" w:rsidRDefault="009624B6" w:rsidP="009624B6"/>
        </w:tc>
      </w:tr>
      <w:tr w:rsidR="00D22ACF" w:rsidRPr="006A2532" w:rsidTr="00F10A6B">
        <w:trPr>
          <w:trHeight w:val="1256"/>
          <w:tblCellSpacing w:w="15" w:type="dxa"/>
        </w:trPr>
        <w:tc>
          <w:tcPr>
            <w:tcW w:w="0" w:type="auto"/>
            <w:vAlign w:val="center"/>
          </w:tcPr>
          <w:p w:rsidR="00D22ACF" w:rsidRPr="008C2851" w:rsidRDefault="00D22ACF" w:rsidP="00D22ACF"/>
        </w:tc>
        <w:tc>
          <w:tcPr>
            <w:tcW w:w="0" w:type="auto"/>
            <w:vAlign w:val="center"/>
          </w:tcPr>
          <w:p w:rsidR="00D22ACF" w:rsidRPr="001D7D5E" w:rsidRDefault="00D22ACF" w:rsidP="00D22ACF"/>
        </w:tc>
        <w:tc>
          <w:tcPr>
            <w:tcW w:w="0" w:type="auto"/>
            <w:vAlign w:val="center"/>
          </w:tcPr>
          <w:p w:rsidR="00D22ACF" w:rsidRDefault="00D22ACF" w:rsidP="00D22ACF">
            <w:pPr>
              <w:jc w:val="both"/>
            </w:pPr>
          </w:p>
        </w:tc>
        <w:tc>
          <w:tcPr>
            <w:tcW w:w="0" w:type="auto"/>
            <w:vAlign w:val="center"/>
          </w:tcPr>
          <w:p w:rsidR="00D22ACF" w:rsidRPr="00F86695" w:rsidRDefault="00D22ACF" w:rsidP="00D22ACF"/>
        </w:tc>
      </w:tr>
    </w:tbl>
    <w:p w:rsidR="008C2851" w:rsidRDefault="008C2851" w:rsidP="008C2851">
      <w:pPr>
        <w:jc w:val="both"/>
        <w:rPr>
          <w:rFonts w:cs="Arial"/>
        </w:rPr>
        <w:sectPr w:rsidR="008C2851" w:rsidSect="008C2851">
          <w:type w:val="continuous"/>
          <w:pgSz w:w="11906" w:h="16838" w:code="9"/>
          <w:pgMar w:top="1417" w:right="1417" w:bottom="1417" w:left="1417" w:header="708" w:footer="708" w:gutter="0"/>
          <w:cols w:num="2"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
        <w:gridCol w:w="96"/>
        <w:gridCol w:w="30"/>
        <w:gridCol w:w="81"/>
      </w:tblGrid>
      <w:tr w:rsidR="006A2532" w:rsidRPr="006A2532" w:rsidTr="001976CC">
        <w:trPr>
          <w:trHeight w:val="1256"/>
          <w:tblCellSpacing w:w="15" w:type="dxa"/>
        </w:trPr>
        <w:tc>
          <w:tcPr>
            <w:tcW w:w="0" w:type="auto"/>
            <w:gridSpan w:val="3"/>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1D7D5E" w:rsidRPr="00F86695" w:rsidTr="00286E27">
              <w:trPr>
                <w:trHeight w:val="1256"/>
                <w:tblCellSpacing w:w="15" w:type="dxa"/>
              </w:trPr>
              <w:tc>
                <w:tcPr>
                  <w:tcW w:w="0" w:type="auto"/>
                  <w:vAlign w:val="center"/>
                </w:tcPr>
                <w:p w:rsidR="001D7D5E" w:rsidRPr="003C3C24" w:rsidRDefault="001D7D5E" w:rsidP="001D7D5E">
                  <w:pPr>
                    <w:jc w:val="center"/>
                  </w:pPr>
                </w:p>
              </w:tc>
              <w:tc>
                <w:tcPr>
                  <w:tcW w:w="0" w:type="auto"/>
                  <w:vAlign w:val="center"/>
                </w:tcPr>
                <w:p w:rsidR="001D7D5E" w:rsidRPr="00F86695" w:rsidRDefault="001D7D5E" w:rsidP="001D7D5E"/>
              </w:tc>
            </w:tr>
          </w:tbl>
          <w:p w:rsidR="006A2532" w:rsidRPr="004B02C5" w:rsidRDefault="006A2532" w:rsidP="001D7D5E">
            <w:pPr>
              <w:jc w:val="both"/>
              <w:rPr>
                <w:i/>
              </w:rPr>
            </w:pPr>
          </w:p>
        </w:tc>
        <w:tc>
          <w:tcPr>
            <w:tcW w:w="0" w:type="auto"/>
            <w:vAlign w:val="center"/>
          </w:tcPr>
          <w:p w:rsidR="006A2532" w:rsidRPr="00F86695" w:rsidRDefault="006A2532" w:rsidP="00A77422">
            <w:pPr>
              <w:jc w:val="both"/>
            </w:pPr>
          </w:p>
        </w:tc>
      </w:tr>
      <w:tr w:rsidR="006A2532" w:rsidRPr="006A2532" w:rsidTr="001976CC">
        <w:trPr>
          <w:gridAfter w:val="2"/>
          <w:trHeight w:val="1256"/>
          <w:tblCellSpacing w:w="15" w:type="dxa"/>
        </w:trPr>
        <w:tc>
          <w:tcPr>
            <w:tcW w:w="0" w:type="auto"/>
            <w:vAlign w:val="center"/>
          </w:tcPr>
          <w:p w:rsidR="009E7611" w:rsidRPr="008C2851" w:rsidRDefault="009E7611" w:rsidP="001C10DD">
            <w:pPr>
              <w:ind w:left="1416"/>
              <w:jc w:val="both"/>
              <w:rPr>
                <w:rFonts w:ascii="Comic Sans MS" w:hAnsi="Comic Sans MS"/>
                <w:sz w:val="40"/>
                <w:szCs w:val="40"/>
              </w:rPr>
            </w:pPr>
          </w:p>
        </w:tc>
        <w:tc>
          <w:tcPr>
            <w:tcW w:w="0" w:type="auto"/>
            <w:vAlign w:val="center"/>
          </w:tcPr>
          <w:p w:rsidR="006A2532" w:rsidRPr="00F86695" w:rsidRDefault="006A2532" w:rsidP="00F86695"/>
        </w:tc>
      </w:tr>
    </w:tbl>
    <w:p w:rsidR="00DC7A5D" w:rsidRDefault="00DC7A5D" w:rsidP="008C2851">
      <w:pPr>
        <w:jc w:val="center"/>
        <w:rPr>
          <w:rFonts w:ascii="Comic Sans MS" w:hAnsi="Comic Sans MS"/>
          <w:sz w:val="40"/>
          <w:szCs w:val="40"/>
        </w:rPr>
      </w:pPr>
    </w:p>
    <w:p w:rsidR="009624B6" w:rsidRDefault="009624B6">
      <w:pPr>
        <w:jc w:val="center"/>
        <w:rPr>
          <w:rFonts w:ascii="Comic Sans MS" w:hAnsi="Comic Sans MS"/>
          <w:sz w:val="40"/>
          <w:szCs w:val="40"/>
        </w:rPr>
      </w:pPr>
    </w:p>
    <w:sectPr w:rsidR="009624B6"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86F" w:rsidRDefault="0070786F" w:rsidP="00FD30C3">
      <w:r>
        <w:separator/>
      </w:r>
    </w:p>
  </w:endnote>
  <w:endnote w:type="continuationSeparator" w:id="0">
    <w:p w:rsidR="0070786F" w:rsidRDefault="0070786F"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TriviaSeznam, helvetica, arial,">
    <w:altName w:val="Times New Roman"/>
    <w:charset w:val="00"/>
    <w:family w:val="auto"/>
    <w:pitch w:val="default"/>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575648"/>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0F6938">
          <w:rPr>
            <w:noProof/>
          </w:rPr>
          <w:t>9</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86F" w:rsidRDefault="0070786F" w:rsidP="00FD30C3">
      <w:r>
        <w:separator/>
      </w:r>
    </w:p>
  </w:footnote>
  <w:footnote w:type="continuationSeparator" w:id="0">
    <w:p w:rsidR="0070786F" w:rsidRDefault="0070786F"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03E46F9B"/>
    <w:multiLevelType w:val="multilevel"/>
    <w:tmpl w:val="AAB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3609B"/>
    <w:multiLevelType w:val="multilevel"/>
    <w:tmpl w:val="C00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2F43C0"/>
    <w:multiLevelType w:val="multilevel"/>
    <w:tmpl w:val="C22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22C55B5"/>
    <w:multiLevelType w:val="hybridMultilevel"/>
    <w:tmpl w:val="630427F8"/>
    <w:lvl w:ilvl="0" w:tplc="04050017">
      <w:start w:val="1"/>
      <w:numFmt w:val="lowerLetter"/>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13D345F4"/>
    <w:multiLevelType w:val="multilevel"/>
    <w:tmpl w:val="C76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833A98"/>
    <w:multiLevelType w:val="multilevel"/>
    <w:tmpl w:val="46F0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BD9134F"/>
    <w:multiLevelType w:val="multilevel"/>
    <w:tmpl w:val="52504B8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E37D24"/>
    <w:multiLevelType w:val="multilevel"/>
    <w:tmpl w:val="47A8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7A2345"/>
    <w:multiLevelType w:val="multilevel"/>
    <w:tmpl w:val="8C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F5A09C7"/>
    <w:multiLevelType w:val="multilevel"/>
    <w:tmpl w:val="8EB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C75748"/>
    <w:multiLevelType w:val="multilevel"/>
    <w:tmpl w:val="446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EE0991"/>
    <w:multiLevelType w:val="multilevel"/>
    <w:tmpl w:val="4E6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
    <w:nsid w:val="38F665DA"/>
    <w:multiLevelType w:val="hybridMultilevel"/>
    <w:tmpl w:val="651E9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BC81DBF"/>
    <w:multiLevelType w:val="multilevel"/>
    <w:tmpl w:val="B9B0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16C7D9D"/>
    <w:multiLevelType w:val="multilevel"/>
    <w:tmpl w:val="95B2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3279C1"/>
    <w:multiLevelType w:val="hybridMultilevel"/>
    <w:tmpl w:val="2E3CF81A"/>
    <w:lvl w:ilvl="0" w:tplc="BC7C7AB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45A6162"/>
    <w:multiLevelType w:val="multilevel"/>
    <w:tmpl w:val="672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27">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B9287E"/>
    <w:multiLevelType w:val="multilevel"/>
    <w:tmpl w:val="50D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F7713B"/>
    <w:multiLevelType w:val="multilevel"/>
    <w:tmpl w:val="67F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EF586E"/>
    <w:multiLevelType w:val="multilevel"/>
    <w:tmpl w:val="97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0C3C06"/>
    <w:multiLevelType w:val="multilevel"/>
    <w:tmpl w:val="03D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6A1BBA"/>
    <w:multiLevelType w:val="multilevel"/>
    <w:tmpl w:val="AD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6"/>
  </w:num>
  <w:num w:numId="4">
    <w:abstractNumId w:val="6"/>
  </w:num>
  <w:num w:numId="5">
    <w:abstractNumId w:val="28"/>
  </w:num>
  <w:num w:numId="6">
    <w:abstractNumId w:val="27"/>
  </w:num>
  <w:num w:numId="7">
    <w:abstractNumId w:val="19"/>
  </w:num>
  <w:num w:numId="8">
    <w:abstractNumId w:val="14"/>
  </w:num>
  <w:num w:numId="9">
    <w:abstractNumId w:val="10"/>
  </w:num>
  <w:num w:numId="10">
    <w:abstractNumId w:val="18"/>
  </w:num>
  <w:num w:numId="11">
    <w:abstractNumId w:val="2"/>
  </w:num>
  <w:num w:numId="12">
    <w:abstractNumId w:val="4"/>
  </w:num>
  <w:num w:numId="13">
    <w:abstractNumId w:val="30"/>
  </w:num>
  <w:num w:numId="14">
    <w:abstractNumId w:val="25"/>
  </w:num>
  <w:num w:numId="15">
    <w:abstractNumId w:val="21"/>
    <w:lvlOverride w:ilvl="0">
      <w:startOverride w:val="3"/>
    </w:lvlOverride>
  </w:num>
  <w:num w:numId="16">
    <w:abstractNumId w:val="31"/>
  </w:num>
  <w:num w:numId="17">
    <w:abstractNumId w:val="32"/>
  </w:num>
  <w:num w:numId="18">
    <w:abstractNumId w:val="9"/>
  </w:num>
  <w:num w:numId="19">
    <w:abstractNumId w:val="29"/>
  </w:num>
  <w:num w:numId="20">
    <w:abstractNumId w:val="8"/>
  </w:num>
  <w:num w:numId="21">
    <w:abstractNumId w:val="5"/>
  </w:num>
  <w:num w:numId="22">
    <w:abstractNumId w:val="3"/>
  </w:num>
  <w:num w:numId="23">
    <w:abstractNumId w:val="11"/>
  </w:num>
  <w:num w:numId="24">
    <w:abstractNumId w:val="17"/>
  </w:num>
  <w:num w:numId="25">
    <w:abstractNumId w:val="16"/>
  </w:num>
  <w:num w:numId="26">
    <w:abstractNumId w:val="24"/>
  </w:num>
  <w:num w:numId="27">
    <w:abstractNumId w:val="20"/>
  </w:num>
  <w:num w:numId="28">
    <w:abstractNumId w:val="33"/>
  </w:num>
  <w:num w:numId="29">
    <w:abstractNumId w:val="13"/>
  </w:num>
  <w:num w:numId="30">
    <w:abstractNumId w:val="15"/>
  </w:num>
  <w:num w:numId="31">
    <w:abstractNumId w:val="23"/>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4A0"/>
    <w:rsid w:val="00030218"/>
    <w:rsid w:val="000306DA"/>
    <w:rsid w:val="00030FF0"/>
    <w:rsid w:val="000313FA"/>
    <w:rsid w:val="00031FF4"/>
    <w:rsid w:val="00032796"/>
    <w:rsid w:val="000332A1"/>
    <w:rsid w:val="00033767"/>
    <w:rsid w:val="00033A87"/>
    <w:rsid w:val="00034141"/>
    <w:rsid w:val="00034509"/>
    <w:rsid w:val="00035452"/>
    <w:rsid w:val="000358D1"/>
    <w:rsid w:val="00040204"/>
    <w:rsid w:val="00040BD3"/>
    <w:rsid w:val="00041C5D"/>
    <w:rsid w:val="000429F4"/>
    <w:rsid w:val="0004335E"/>
    <w:rsid w:val="000435E1"/>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4719"/>
    <w:rsid w:val="000649A2"/>
    <w:rsid w:val="00065167"/>
    <w:rsid w:val="00065C0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4922"/>
    <w:rsid w:val="0008542A"/>
    <w:rsid w:val="0008546C"/>
    <w:rsid w:val="000857FD"/>
    <w:rsid w:val="00086475"/>
    <w:rsid w:val="000870F7"/>
    <w:rsid w:val="00090081"/>
    <w:rsid w:val="00090C7B"/>
    <w:rsid w:val="00094BCE"/>
    <w:rsid w:val="00095581"/>
    <w:rsid w:val="00095C97"/>
    <w:rsid w:val="0009652B"/>
    <w:rsid w:val="0009672A"/>
    <w:rsid w:val="00096880"/>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B0D67"/>
    <w:rsid w:val="000B2C7E"/>
    <w:rsid w:val="000B3E9D"/>
    <w:rsid w:val="000B40A4"/>
    <w:rsid w:val="000B48DB"/>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78B6"/>
    <w:rsid w:val="000D7C9E"/>
    <w:rsid w:val="000E09E4"/>
    <w:rsid w:val="000E1219"/>
    <w:rsid w:val="000E1B64"/>
    <w:rsid w:val="000E243F"/>
    <w:rsid w:val="000E3586"/>
    <w:rsid w:val="000E485E"/>
    <w:rsid w:val="000E65FF"/>
    <w:rsid w:val="000E6F94"/>
    <w:rsid w:val="000E7D7A"/>
    <w:rsid w:val="000F0987"/>
    <w:rsid w:val="000F0D13"/>
    <w:rsid w:val="000F10CB"/>
    <w:rsid w:val="000F18E4"/>
    <w:rsid w:val="000F332E"/>
    <w:rsid w:val="000F4539"/>
    <w:rsid w:val="000F45CD"/>
    <w:rsid w:val="000F495B"/>
    <w:rsid w:val="000F5E4B"/>
    <w:rsid w:val="000F67DE"/>
    <w:rsid w:val="000F6938"/>
    <w:rsid w:val="000F6D99"/>
    <w:rsid w:val="000F7371"/>
    <w:rsid w:val="0010050E"/>
    <w:rsid w:val="00101DFA"/>
    <w:rsid w:val="00103ECC"/>
    <w:rsid w:val="00104354"/>
    <w:rsid w:val="001048D9"/>
    <w:rsid w:val="00105843"/>
    <w:rsid w:val="00106C44"/>
    <w:rsid w:val="00113020"/>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532"/>
    <w:rsid w:val="00136B0D"/>
    <w:rsid w:val="001401C6"/>
    <w:rsid w:val="001405E2"/>
    <w:rsid w:val="00140732"/>
    <w:rsid w:val="00141630"/>
    <w:rsid w:val="001432B1"/>
    <w:rsid w:val="00144321"/>
    <w:rsid w:val="001455FB"/>
    <w:rsid w:val="00146B39"/>
    <w:rsid w:val="00146C15"/>
    <w:rsid w:val="00147602"/>
    <w:rsid w:val="00150AE7"/>
    <w:rsid w:val="0015106D"/>
    <w:rsid w:val="001538F7"/>
    <w:rsid w:val="00153D61"/>
    <w:rsid w:val="00154D38"/>
    <w:rsid w:val="001552F7"/>
    <w:rsid w:val="0015580C"/>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F90"/>
    <w:rsid w:val="001739EF"/>
    <w:rsid w:val="00174988"/>
    <w:rsid w:val="001756EA"/>
    <w:rsid w:val="00175F90"/>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87A33"/>
    <w:rsid w:val="00190077"/>
    <w:rsid w:val="00190B9C"/>
    <w:rsid w:val="001921E8"/>
    <w:rsid w:val="001928DB"/>
    <w:rsid w:val="00192912"/>
    <w:rsid w:val="001951B3"/>
    <w:rsid w:val="001963AA"/>
    <w:rsid w:val="00196B77"/>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C9"/>
    <w:rsid w:val="001B0225"/>
    <w:rsid w:val="001B0CBD"/>
    <w:rsid w:val="001B1162"/>
    <w:rsid w:val="001B461A"/>
    <w:rsid w:val="001B513C"/>
    <w:rsid w:val="001B54F6"/>
    <w:rsid w:val="001B574F"/>
    <w:rsid w:val="001B7238"/>
    <w:rsid w:val="001B7A1C"/>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5AB6"/>
    <w:rsid w:val="001D7D5E"/>
    <w:rsid w:val="001E098B"/>
    <w:rsid w:val="001E0CA3"/>
    <w:rsid w:val="001E27BC"/>
    <w:rsid w:val="001E2991"/>
    <w:rsid w:val="001E319C"/>
    <w:rsid w:val="001E405E"/>
    <w:rsid w:val="001E493A"/>
    <w:rsid w:val="001E49B5"/>
    <w:rsid w:val="001E4BE7"/>
    <w:rsid w:val="001E6287"/>
    <w:rsid w:val="001E7ACB"/>
    <w:rsid w:val="001E7ACE"/>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8A3"/>
    <w:rsid w:val="0021514F"/>
    <w:rsid w:val="00215B28"/>
    <w:rsid w:val="002162BB"/>
    <w:rsid w:val="00216CED"/>
    <w:rsid w:val="00221FEC"/>
    <w:rsid w:val="002233F2"/>
    <w:rsid w:val="002238EE"/>
    <w:rsid w:val="002243C5"/>
    <w:rsid w:val="00227160"/>
    <w:rsid w:val="0022751B"/>
    <w:rsid w:val="0023033B"/>
    <w:rsid w:val="002306B3"/>
    <w:rsid w:val="002313CB"/>
    <w:rsid w:val="00233389"/>
    <w:rsid w:val="00233BA1"/>
    <w:rsid w:val="002355D9"/>
    <w:rsid w:val="00235EE3"/>
    <w:rsid w:val="00236412"/>
    <w:rsid w:val="0023665B"/>
    <w:rsid w:val="00236EDF"/>
    <w:rsid w:val="00240E8B"/>
    <w:rsid w:val="002415A8"/>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7121"/>
    <w:rsid w:val="00270DCF"/>
    <w:rsid w:val="00270DDF"/>
    <w:rsid w:val="00271B49"/>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43D7"/>
    <w:rsid w:val="002A5240"/>
    <w:rsid w:val="002A570A"/>
    <w:rsid w:val="002A5989"/>
    <w:rsid w:val="002A5E99"/>
    <w:rsid w:val="002A6F5C"/>
    <w:rsid w:val="002A7281"/>
    <w:rsid w:val="002A7705"/>
    <w:rsid w:val="002A7AD4"/>
    <w:rsid w:val="002B032E"/>
    <w:rsid w:val="002B12FB"/>
    <w:rsid w:val="002B154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185"/>
    <w:rsid w:val="002C264B"/>
    <w:rsid w:val="002C26DF"/>
    <w:rsid w:val="002C32C0"/>
    <w:rsid w:val="002C33A6"/>
    <w:rsid w:val="002C40CB"/>
    <w:rsid w:val="002C4FA6"/>
    <w:rsid w:val="002C572F"/>
    <w:rsid w:val="002C5C5D"/>
    <w:rsid w:val="002C5CC5"/>
    <w:rsid w:val="002C5D1A"/>
    <w:rsid w:val="002C7327"/>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7F1"/>
    <w:rsid w:val="002E2F61"/>
    <w:rsid w:val="002E4804"/>
    <w:rsid w:val="002E4872"/>
    <w:rsid w:val="002E59D2"/>
    <w:rsid w:val="002E624F"/>
    <w:rsid w:val="002E6A90"/>
    <w:rsid w:val="002E6FE5"/>
    <w:rsid w:val="002E7277"/>
    <w:rsid w:val="002F09A2"/>
    <w:rsid w:val="002F0A38"/>
    <w:rsid w:val="002F1BEC"/>
    <w:rsid w:val="002F30F6"/>
    <w:rsid w:val="002F3BC2"/>
    <w:rsid w:val="002F46EC"/>
    <w:rsid w:val="002F49A0"/>
    <w:rsid w:val="002F5333"/>
    <w:rsid w:val="002F5776"/>
    <w:rsid w:val="002F5F2A"/>
    <w:rsid w:val="002F6074"/>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6425"/>
    <w:rsid w:val="00336B65"/>
    <w:rsid w:val="00337CE9"/>
    <w:rsid w:val="00340F24"/>
    <w:rsid w:val="003411A5"/>
    <w:rsid w:val="00341B47"/>
    <w:rsid w:val="00341D27"/>
    <w:rsid w:val="003425BB"/>
    <w:rsid w:val="00342D52"/>
    <w:rsid w:val="00343378"/>
    <w:rsid w:val="00343954"/>
    <w:rsid w:val="003443C4"/>
    <w:rsid w:val="00344931"/>
    <w:rsid w:val="003469D0"/>
    <w:rsid w:val="00350A0A"/>
    <w:rsid w:val="00353CF8"/>
    <w:rsid w:val="00353ECA"/>
    <w:rsid w:val="00354152"/>
    <w:rsid w:val="00354571"/>
    <w:rsid w:val="00354C3A"/>
    <w:rsid w:val="00355212"/>
    <w:rsid w:val="00355411"/>
    <w:rsid w:val="00356255"/>
    <w:rsid w:val="00356E1F"/>
    <w:rsid w:val="00360568"/>
    <w:rsid w:val="00360DA0"/>
    <w:rsid w:val="003619C6"/>
    <w:rsid w:val="00361A92"/>
    <w:rsid w:val="00362023"/>
    <w:rsid w:val="00363AEC"/>
    <w:rsid w:val="00366764"/>
    <w:rsid w:val="0036699B"/>
    <w:rsid w:val="003673A4"/>
    <w:rsid w:val="00370AD7"/>
    <w:rsid w:val="00371453"/>
    <w:rsid w:val="003726D3"/>
    <w:rsid w:val="003741CC"/>
    <w:rsid w:val="00375B80"/>
    <w:rsid w:val="00375ECD"/>
    <w:rsid w:val="003771B0"/>
    <w:rsid w:val="00377299"/>
    <w:rsid w:val="003801E2"/>
    <w:rsid w:val="00381874"/>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797"/>
    <w:rsid w:val="003929DD"/>
    <w:rsid w:val="00392D14"/>
    <w:rsid w:val="00392D39"/>
    <w:rsid w:val="00392D50"/>
    <w:rsid w:val="00392F3E"/>
    <w:rsid w:val="00393074"/>
    <w:rsid w:val="00394727"/>
    <w:rsid w:val="00394A86"/>
    <w:rsid w:val="00394F66"/>
    <w:rsid w:val="00395659"/>
    <w:rsid w:val="00395681"/>
    <w:rsid w:val="00397C7F"/>
    <w:rsid w:val="003A067E"/>
    <w:rsid w:val="003A106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1EDA"/>
    <w:rsid w:val="003E4B97"/>
    <w:rsid w:val="003E523C"/>
    <w:rsid w:val="003E6154"/>
    <w:rsid w:val="003E6261"/>
    <w:rsid w:val="003E6556"/>
    <w:rsid w:val="003E7A2B"/>
    <w:rsid w:val="003F0424"/>
    <w:rsid w:val="003F1923"/>
    <w:rsid w:val="003F1E93"/>
    <w:rsid w:val="003F2BAE"/>
    <w:rsid w:val="003F4C3D"/>
    <w:rsid w:val="003F5C0A"/>
    <w:rsid w:val="003F610F"/>
    <w:rsid w:val="003F6ED5"/>
    <w:rsid w:val="003F77FB"/>
    <w:rsid w:val="0040183F"/>
    <w:rsid w:val="00401B82"/>
    <w:rsid w:val="00403191"/>
    <w:rsid w:val="004031D5"/>
    <w:rsid w:val="00404782"/>
    <w:rsid w:val="00404A7F"/>
    <w:rsid w:val="00405C17"/>
    <w:rsid w:val="0040741B"/>
    <w:rsid w:val="0041226A"/>
    <w:rsid w:val="00412429"/>
    <w:rsid w:val="00413941"/>
    <w:rsid w:val="0041435E"/>
    <w:rsid w:val="0041448E"/>
    <w:rsid w:val="0041501C"/>
    <w:rsid w:val="0041507C"/>
    <w:rsid w:val="00417296"/>
    <w:rsid w:val="00420BCD"/>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CBD"/>
    <w:rsid w:val="00440F96"/>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1C3"/>
    <w:rsid w:val="00491C6E"/>
    <w:rsid w:val="00492873"/>
    <w:rsid w:val="00493A29"/>
    <w:rsid w:val="00494AC7"/>
    <w:rsid w:val="00494FAF"/>
    <w:rsid w:val="004963BA"/>
    <w:rsid w:val="00496A57"/>
    <w:rsid w:val="00496BAD"/>
    <w:rsid w:val="00497162"/>
    <w:rsid w:val="00497590"/>
    <w:rsid w:val="004A046E"/>
    <w:rsid w:val="004A117D"/>
    <w:rsid w:val="004A1790"/>
    <w:rsid w:val="004A4C0D"/>
    <w:rsid w:val="004A5A16"/>
    <w:rsid w:val="004A6782"/>
    <w:rsid w:val="004A6C28"/>
    <w:rsid w:val="004A6D3C"/>
    <w:rsid w:val="004A73D5"/>
    <w:rsid w:val="004A7D4D"/>
    <w:rsid w:val="004A7D7C"/>
    <w:rsid w:val="004A7E42"/>
    <w:rsid w:val="004B02C5"/>
    <w:rsid w:val="004B0B09"/>
    <w:rsid w:val="004B2EEF"/>
    <w:rsid w:val="004B31AB"/>
    <w:rsid w:val="004B4391"/>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B8B"/>
    <w:rsid w:val="004D54F7"/>
    <w:rsid w:val="004D5890"/>
    <w:rsid w:val="004D5D97"/>
    <w:rsid w:val="004D6D97"/>
    <w:rsid w:val="004D7EC2"/>
    <w:rsid w:val="004E165A"/>
    <w:rsid w:val="004E1BCD"/>
    <w:rsid w:val="004E1E18"/>
    <w:rsid w:val="004E25CE"/>
    <w:rsid w:val="004E3814"/>
    <w:rsid w:val="004E44DD"/>
    <w:rsid w:val="004E450B"/>
    <w:rsid w:val="004E5364"/>
    <w:rsid w:val="004E686F"/>
    <w:rsid w:val="004E739E"/>
    <w:rsid w:val="004E7C95"/>
    <w:rsid w:val="004F01A9"/>
    <w:rsid w:val="004F0DEB"/>
    <w:rsid w:val="004F178D"/>
    <w:rsid w:val="004F1A67"/>
    <w:rsid w:val="004F29B0"/>
    <w:rsid w:val="004F4F4B"/>
    <w:rsid w:val="004F52C3"/>
    <w:rsid w:val="004F694D"/>
    <w:rsid w:val="004F6C84"/>
    <w:rsid w:val="004F72F2"/>
    <w:rsid w:val="00501A99"/>
    <w:rsid w:val="00503517"/>
    <w:rsid w:val="00503E68"/>
    <w:rsid w:val="00503F23"/>
    <w:rsid w:val="00504910"/>
    <w:rsid w:val="00504971"/>
    <w:rsid w:val="005076C0"/>
    <w:rsid w:val="00511600"/>
    <w:rsid w:val="00512AD2"/>
    <w:rsid w:val="00513DBC"/>
    <w:rsid w:val="00513E6B"/>
    <w:rsid w:val="005161A5"/>
    <w:rsid w:val="00516C79"/>
    <w:rsid w:val="00517B53"/>
    <w:rsid w:val="00517CFE"/>
    <w:rsid w:val="005219A0"/>
    <w:rsid w:val="005229ED"/>
    <w:rsid w:val="005240D6"/>
    <w:rsid w:val="00524EBC"/>
    <w:rsid w:val="00532C01"/>
    <w:rsid w:val="00534AD3"/>
    <w:rsid w:val="00534E16"/>
    <w:rsid w:val="005351DB"/>
    <w:rsid w:val="00535F5C"/>
    <w:rsid w:val="005361A0"/>
    <w:rsid w:val="005366EE"/>
    <w:rsid w:val="00537FAE"/>
    <w:rsid w:val="0054035F"/>
    <w:rsid w:val="0054079F"/>
    <w:rsid w:val="00543277"/>
    <w:rsid w:val="005437D8"/>
    <w:rsid w:val="00543C25"/>
    <w:rsid w:val="00543CC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7076D"/>
    <w:rsid w:val="00570FD7"/>
    <w:rsid w:val="00571628"/>
    <w:rsid w:val="00572724"/>
    <w:rsid w:val="00572A64"/>
    <w:rsid w:val="005730BD"/>
    <w:rsid w:val="0057474F"/>
    <w:rsid w:val="00574CD3"/>
    <w:rsid w:val="005774FD"/>
    <w:rsid w:val="00577AA8"/>
    <w:rsid w:val="00580BBD"/>
    <w:rsid w:val="00580C17"/>
    <w:rsid w:val="00580C52"/>
    <w:rsid w:val="00580E4C"/>
    <w:rsid w:val="005815B1"/>
    <w:rsid w:val="005819D2"/>
    <w:rsid w:val="005828E2"/>
    <w:rsid w:val="00584648"/>
    <w:rsid w:val="0058476B"/>
    <w:rsid w:val="005873AE"/>
    <w:rsid w:val="005875C1"/>
    <w:rsid w:val="0058798A"/>
    <w:rsid w:val="00587F5D"/>
    <w:rsid w:val="00590305"/>
    <w:rsid w:val="005927F7"/>
    <w:rsid w:val="0059289A"/>
    <w:rsid w:val="005936D6"/>
    <w:rsid w:val="005936DF"/>
    <w:rsid w:val="005938CE"/>
    <w:rsid w:val="00594F02"/>
    <w:rsid w:val="00594F8C"/>
    <w:rsid w:val="005957C6"/>
    <w:rsid w:val="005958B2"/>
    <w:rsid w:val="00597681"/>
    <w:rsid w:val="005A1373"/>
    <w:rsid w:val="005A2C0E"/>
    <w:rsid w:val="005A3104"/>
    <w:rsid w:val="005A3AC4"/>
    <w:rsid w:val="005A3C6E"/>
    <w:rsid w:val="005A446E"/>
    <w:rsid w:val="005A5F8A"/>
    <w:rsid w:val="005A793F"/>
    <w:rsid w:val="005A79DC"/>
    <w:rsid w:val="005A7ED7"/>
    <w:rsid w:val="005B0071"/>
    <w:rsid w:val="005B00FE"/>
    <w:rsid w:val="005B06BF"/>
    <w:rsid w:val="005B09D8"/>
    <w:rsid w:val="005B1E3C"/>
    <w:rsid w:val="005B39A7"/>
    <w:rsid w:val="005B3DCA"/>
    <w:rsid w:val="005B4242"/>
    <w:rsid w:val="005B5BF6"/>
    <w:rsid w:val="005B5DA6"/>
    <w:rsid w:val="005B5DC0"/>
    <w:rsid w:val="005B657F"/>
    <w:rsid w:val="005C00C6"/>
    <w:rsid w:val="005C1C35"/>
    <w:rsid w:val="005C1D70"/>
    <w:rsid w:val="005C371F"/>
    <w:rsid w:val="005C4079"/>
    <w:rsid w:val="005C6303"/>
    <w:rsid w:val="005C6415"/>
    <w:rsid w:val="005C672E"/>
    <w:rsid w:val="005C6869"/>
    <w:rsid w:val="005C6C1A"/>
    <w:rsid w:val="005C700D"/>
    <w:rsid w:val="005D1EB7"/>
    <w:rsid w:val="005D30DB"/>
    <w:rsid w:val="005D38D7"/>
    <w:rsid w:val="005D3C8B"/>
    <w:rsid w:val="005D3DAF"/>
    <w:rsid w:val="005D474B"/>
    <w:rsid w:val="005D4872"/>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5C18"/>
    <w:rsid w:val="005F63C2"/>
    <w:rsid w:val="005F64E3"/>
    <w:rsid w:val="005F721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DEF"/>
    <w:rsid w:val="006277A0"/>
    <w:rsid w:val="00627C06"/>
    <w:rsid w:val="0063061B"/>
    <w:rsid w:val="00631214"/>
    <w:rsid w:val="0063145F"/>
    <w:rsid w:val="00631EC6"/>
    <w:rsid w:val="006327AF"/>
    <w:rsid w:val="00633529"/>
    <w:rsid w:val="00633A25"/>
    <w:rsid w:val="006361C2"/>
    <w:rsid w:val="00636307"/>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F49"/>
    <w:rsid w:val="006663EE"/>
    <w:rsid w:val="00666560"/>
    <w:rsid w:val="00666984"/>
    <w:rsid w:val="00666EA2"/>
    <w:rsid w:val="00667F44"/>
    <w:rsid w:val="00672CB4"/>
    <w:rsid w:val="00676264"/>
    <w:rsid w:val="00677DF2"/>
    <w:rsid w:val="00681912"/>
    <w:rsid w:val="0068196F"/>
    <w:rsid w:val="00681C14"/>
    <w:rsid w:val="0068241C"/>
    <w:rsid w:val="006824C5"/>
    <w:rsid w:val="00682CFF"/>
    <w:rsid w:val="00682DF9"/>
    <w:rsid w:val="006841DD"/>
    <w:rsid w:val="00684203"/>
    <w:rsid w:val="00684920"/>
    <w:rsid w:val="00684E8D"/>
    <w:rsid w:val="0068513B"/>
    <w:rsid w:val="00685D37"/>
    <w:rsid w:val="0068709A"/>
    <w:rsid w:val="00687270"/>
    <w:rsid w:val="00687B42"/>
    <w:rsid w:val="0069089F"/>
    <w:rsid w:val="006910D3"/>
    <w:rsid w:val="00693326"/>
    <w:rsid w:val="00693C05"/>
    <w:rsid w:val="00694770"/>
    <w:rsid w:val="006974C1"/>
    <w:rsid w:val="0069753E"/>
    <w:rsid w:val="0069787D"/>
    <w:rsid w:val="006A20E1"/>
    <w:rsid w:val="006A2183"/>
    <w:rsid w:val="006A2532"/>
    <w:rsid w:val="006A334C"/>
    <w:rsid w:val="006A40AF"/>
    <w:rsid w:val="006A4B6F"/>
    <w:rsid w:val="006A599D"/>
    <w:rsid w:val="006A59F8"/>
    <w:rsid w:val="006A660D"/>
    <w:rsid w:val="006A7661"/>
    <w:rsid w:val="006B217A"/>
    <w:rsid w:val="006B21CC"/>
    <w:rsid w:val="006B338A"/>
    <w:rsid w:val="006B3CED"/>
    <w:rsid w:val="006B3E28"/>
    <w:rsid w:val="006B4051"/>
    <w:rsid w:val="006B4999"/>
    <w:rsid w:val="006B4DE2"/>
    <w:rsid w:val="006B5186"/>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6727"/>
    <w:rsid w:val="007072F7"/>
    <w:rsid w:val="0070786F"/>
    <w:rsid w:val="00707EFC"/>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571ED"/>
    <w:rsid w:val="007574B5"/>
    <w:rsid w:val="007610EF"/>
    <w:rsid w:val="007618F0"/>
    <w:rsid w:val="00761D50"/>
    <w:rsid w:val="007626D9"/>
    <w:rsid w:val="007648B3"/>
    <w:rsid w:val="0076595E"/>
    <w:rsid w:val="00765D5D"/>
    <w:rsid w:val="00765E5C"/>
    <w:rsid w:val="007676AB"/>
    <w:rsid w:val="007704DD"/>
    <w:rsid w:val="007706C7"/>
    <w:rsid w:val="00770DF9"/>
    <w:rsid w:val="0077132F"/>
    <w:rsid w:val="00771988"/>
    <w:rsid w:val="007733D4"/>
    <w:rsid w:val="00775CAB"/>
    <w:rsid w:val="00777A62"/>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A17"/>
    <w:rsid w:val="007A4919"/>
    <w:rsid w:val="007A75B3"/>
    <w:rsid w:val="007A7767"/>
    <w:rsid w:val="007B0F8C"/>
    <w:rsid w:val="007B1410"/>
    <w:rsid w:val="007B296C"/>
    <w:rsid w:val="007B382B"/>
    <w:rsid w:val="007B3D4F"/>
    <w:rsid w:val="007B544C"/>
    <w:rsid w:val="007B575B"/>
    <w:rsid w:val="007B626B"/>
    <w:rsid w:val="007B6430"/>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44"/>
    <w:rsid w:val="007F7EFC"/>
    <w:rsid w:val="00800B89"/>
    <w:rsid w:val="008022DE"/>
    <w:rsid w:val="0080293E"/>
    <w:rsid w:val="008050F5"/>
    <w:rsid w:val="0080512D"/>
    <w:rsid w:val="00806AD2"/>
    <w:rsid w:val="00806BE7"/>
    <w:rsid w:val="008103C2"/>
    <w:rsid w:val="00810E04"/>
    <w:rsid w:val="008115A5"/>
    <w:rsid w:val="0081403E"/>
    <w:rsid w:val="008156BA"/>
    <w:rsid w:val="0081571B"/>
    <w:rsid w:val="00815F9B"/>
    <w:rsid w:val="00816347"/>
    <w:rsid w:val="00817100"/>
    <w:rsid w:val="008201CA"/>
    <w:rsid w:val="00821134"/>
    <w:rsid w:val="008224E1"/>
    <w:rsid w:val="0082262D"/>
    <w:rsid w:val="0082359C"/>
    <w:rsid w:val="00823AAF"/>
    <w:rsid w:val="00823EC3"/>
    <w:rsid w:val="008251C1"/>
    <w:rsid w:val="00825604"/>
    <w:rsid w:val="008275F5"/>
    <w:rsid w:val="00827C60"/>
    <w:rsid w:val="008311D5"/>
    <w:rsid w:val="0083197A"/>
    <w:rsid w:val="00831B7A"/>
    <w:rsid w:val="0083213E"/>
    <w:rsid w:val="0083250A"/>
    <w:rsid w:val="00832534"/>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3385"/>
    <w:rsid w:val="00853B55"/>
    <w:rsid w:val="008541E2"/>
    <w:rsid w:val="00855E48"/>
    <w:rsid w:val="00856F22"/>
    <w:rsid w:val="008607F7"/>
    <w:rsid w:val="00860BCB"/>
    <w:rsid w:val="00860EA9"/>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A74"/>
    <w:rsid w:val="008B7731"/>
    <w:rsid w:val="008C0921"/>
    <w:rsid w:val="008C1146"/>
    <w:rsid w:val="008C1B0C"/>
    <w:rsid w:val="008C2851"/>
    <w:rsid w:val="008C2B1F"/>
    <w:rsid w:val="008C3BBD"/>
    <w:rsid w:val="008C527D"/>
    <w:rsid w:val="008C5FC4"/>
    <w:rsid w:val="008C6573"/>
    <w:rsid w:val="008C74EF"/>
    <w:rsid w:val="008C776C"/>
    <w:rsid w:val="008C7AE6"/>
    <w:rsid w:val="008C7EEA"/>
    <w:rsid w:val="008D0909"/>
    <w:rsid w:val="008D1D4B"/>
    <w:rsid w:val="008D4BD6"/>
    <w:rsid w:val="008D5ED4"/>
    <w:rsid w:val="008D63D5"/>
    <w:rsid w:val="008D6863"/>
    <w:rsid w:val="008D7FE1"/>
    <w:rsid w:val="008E032F"/>
    <w:rsid w:val="008E1F87"/>
    <w:rsid w:val="008E27FE"/>
    <w:rsid w:val="008E3854"/>
    <w:rsid w:val="008E388F"/>
    <w:rsid w:val="008E40B1"/>
    <w:rsid w:val="008E49E4"/>
    <w:rsid w:val="008E5619"/>
    <w:rsid w:val="008E61EE"/>
    <w:rsid w:val="008E6D71"/>
    <w:rsid w:val="008E7735"/>
    <w:rsid w:val="008F0053"/>
    <w:rsid w:val="008F0C7C"/>
    <w:rsid w:val="008F1587"/>
    <w:rsid w:val="008F1F3C"/>
    <w:rsid w:val="008F2D9A"/>
    <w:rsid w:val="008F3E74"/>
    <w:rsid w:val="008F6338"/>
    <w:rsid w:val="008F6AC5"/>
    <w:rsid w:val="008F7399"/>
    <w:rsid w:val="008F73B9"/>
    <w:rsid w:val="009003C2"/>
    <w:rsid w:val="0090481C"/>
    <w:rsid w:val="00906152"/>
    <w:rsid w:val="00906704"/>
    <w:rsid w:val="0090699E"/>
    <w:rsid w:val="00907912"/>
    <w:rsid w:val="00907E68"/>
    <w:rsid w:val="009103E3"/>
    <w:rsid w:val="00910BDE"/>
    <w:rsid w:val="00913417"/>
    <w:rsid w:val="009138E7"/>
    <w:rsid w:val="00914EB0"/>
    <w:rsid w:val="0091552C"/>
    <w:rsid w:val="009155B8"/>
    <w:rsid w:val="00916AF1"/>
    <w:rsid w:val="00920781"/>
    <w:rsid w:val="009207B3"/>
    <w:rsid w:val="00921198"/>
    <w:rsid w:val="00921CEC"/>
    <w:rsid w:val="009222A7"/>
    <w:rsid w:val="0092286D"/>
    <w:rsid w:val="009241D1"/>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44D8"/>
    <w:rsid w:val="00955827"/>
    <w:rsid w:val="00955D36"/>
    <w:rsid w:val="00956378"/>
    <w:rsid w:val="0095646A"/>
    <w:rsid w:val="00956DC0"/>
    <w:rsid w:val="00960F84"/>
    <w:rsid w:val="009613B2"/>
    <w:rsid w:val="009613B6"/>
    <w:rsid w:val="009614AC"/>
    <w:rsid w:val="0096166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48C4"/>
    <w:rsid w:val="00974C6F"/>
    <w:rsid w:val="009750EC"/>
    <w:rsid w:val="00975512"/>
    <w:rsid w:val="009802A5"/>
    <w:rsid w:val="00981142"/>
    <w:rsid w:val="00981440"/>
    <w:rsid w:val="0098186A"/>
    <w:rsid w:val="009819B3"/>
    <w:rsid w:val="009821F3"/>
    <w:rsid w:val="009822EC"/>
    <w:rsid w:val="0098306E"/>
    <w:rsid w:val="009851A5"/>
    <w:rsid w:val="00986442"/>
    <w:rsid w:val="00986799"/>
    <w:rsid w:val="00987886"/>
    <w:rsid w:val="00987BCA"/>
    <w:rsid w:val="00991AE3"/>
    <w:rsid w:val="00993052"/>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F71"/>
    <w:rsid w:val="009C05E1"/>
    <w:rsid w:val="009C14B3"/>
    <w:rsid w:val="009C14CE"/>
    <w:rsid w:val="009C3A6F"/>
    <w:rsid w:val="009C3FAA"/>
    <w:rsid w:val="009C42E8"/>
    <w:rsid w:val="009C4AF4"/>
    <w:rsid w:val="009C52C3"/>
    <w:rsid w:val="009C61FA"/>
    <w:rsid w:val="009C78A3"/>
    <w:rsid w:val="009D1614"/>
    <w:rsid w:val="009D1AF5"/>
    <w:rsid w:val="009D3818"/>
    <w:rsid w:val="009D3AE4"/>
    <w:rsid w:val="009D4465"/>
    <w:rsid w:val="009D4479"/>
    <w:rsid w:val="009D6C2C"/>
    <w:rsid w:val="009D70D9"/>
    <w:rsid w:val="009E1C65"/>
    <w:rsid w:val="009E3A34"/>
    <w:rsid w:val="009E3DFE"/>
    <w:rsid w:val="009E4EB9"/>
    <w:rsid w:val="009E6498"/>
    <w:rsid w:val="009E65D8"/>
    <w:rsid w:val="009E7611"/>
    <w:rsid w:val="009E7E2E"/>
    <w:rsid w:val="009F050E"/>
    <w:rsid w:val="009F0BA6"/>
    <w:rsid w:val="009F3A38"/>
    <w:rsid w:val="009F53E4"/>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9B7"/>
    <w:rsid w:val="00A1683A"/>
    <w:rsid w:val="00A16A02"/>
    <w:rsid w:val="00A218DC"/>
    <w:rsid w:val="00A2217A"/>
    <w:rsid w:val="00A224B5"/>
    <w:rsid w:val="00A2251E"/>
    <w:rsid w:val="00A23213"/>
    <w:rsid w:val="00A23B3F"/>
    <w:rsid w:val="00A23FA7"/>
    <w:rsid w:val="00A267B4"/>
    <w:rsid w:val="00A30AE6"/>
    <w:rsid w:val="00A31CEF"/>
    <w:rsid w:val="00A337FF"/>
    <w:rsid w:val="00A33BF1"/>
    <w:rsid w:val="00A34160"/>
    <w:rsid w:val="00A34524"/>
    <w:rsid w:val="00A3657C"/>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4F6F"/>
    <w:rsid w:val="00A706AE"/>
    <w:rsid w:val="00A70948"/>
    <w:rsid w:val="00A71D72"/>
    <w:rsid w:val="00A7253D"/>
    <w:rsid w:val="00A7416A"/>
    <w:rsid w:val="00A748EA"/>
    <w:rsid w:val="00A77422"/>
    <w:rsid w:val="00A776A3"/>
    <w:rsid w:val="00A779B8"/>
    <w:rsid w:val="00A803DA"/>
    <w:rsid w:val="00A81F99"/>
    <w:rsid w:val="00A83718"/>
    <w:rsid w:val="00A83F03"/>
    <w:rsid w:val="00A8434D"/>
    <w:rsid w:val="00A8451F"/>
    <w:rsid w:val="00A84948"/>
    <w:rsid w:val="00A84BE6"/>
    <w:rsid w:val="00A84FAC"/>
    <w:rsid w:val="00A85F5B"/>
    <w:rsid w:val="00A8632E"/>
    <w:rsid w:val="00A868B7"/>
    <w:rsid w:val="00A9117A"/>
    <w:rsid w:val="00A9150B"/>
    <w:rsid w:val="00A94E93"/>
    <w:rsid w:val="00A978D3"/>
    <w:rsid w:val="00AA0B31"/>
    <w:rsid w:val="00AA1458"/>
    <w:rsid w:val="00AA14A8"/>
    <w:rsid w:val="00AA14EB"/>
    <w:rsid w:val="00AA1563"/>
    <w:rsid w:val="00AA1659"/>
    <w:rsid w:val="00AA24F8"/>
    <w:rsid w:val="00AA340C"/>
    <w:rsid w:val="00AA4505"/>
    <w:rsid w:val="00AA58DF"/>
    <w:rsid w:val="00AA5930"/>
    <w:rsid w:val="00AA6F07"/>
    <w:rsid w:val="00AA7487"/>
    <w:rsid w:val="00AA7D23"/>
    <w:rsid w:val="00AB0490"/>
    <w:rsid w:val="00AB0EE5"/>
    <w:rsid w:val="00AB1341"/>
    <w:rsid w:val="00AB1EBD"/>
    <w:rsid w:val="00AB1EE6"/>
    <w:rsid w:val="00AB216A"/>
    <w:rsid w:val="00AB21C1"/>
    <w:rsid w:val="00AB32B3"/>
    <w:rsid w:val="00AB35E0"/>
    <w:rsid w:val="00AB3724"/>
    <w:rsid w:val="00AB4162"/>
    <w:rsid w:val="00AB4184"/>
    <w:rsid w:val="00AB509B"/>
    <w:rsid w:val="00AB5948"/>
    <w:rsid w:val="00AB5BAA"/>
    <w:rsid w:val="00AB5D30"/>
    <w:rsid w:val="00AB61AE"/>
    <w:rsid w:val="00AB6ADB"/>
    <w:rsid w:val="00AB72A7"/>
    <w:rsid w:val="00AB753D"/>
    <w:rsid w:val="00AB7684"/>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4058"/>
    <w:rsid w:val="00AD4590"/>
    <w:rsid w:val="00AD4EE7"/>
    <w:rsid w:val="00AD503E"/>
    <w:rsid w:val="00AD51C2"/>
    <w:rsid w:val="00AD53B5"/>
    <w:rsid w:val="00AD6FC9"/>
    <w:rsid w:val="00AE04C7"/>
    <w:rsid w:val="00AE12CC"/>
    <w:rsid w:val="00AE1356"/>
    <w:rsid w:val="00AE2080"/>
    <w:rsid w:val="00AE24FD"/>
    <w:rsid w:val="00AE2BD1"/>
    <w:rsid w:val="00AE2DCA"/>
    <w:rsid w:val="00AE3B37"/>
    <w:rsid w:val="00AE4111"/>
    <w:rsid w:val="00AE43BD"/>
    <w:rsid w:val="00AE4D20"/>
    <w:rsid w:val="00AE53B1"/>
    <w:rsid w:val="00AE5C48"/>
    <w:rsid w:val="00AE6253"/>
    <w:rsid w:val="00AE683F"/>
    <w:rsid w:val="00AE6991"/>
    <w:rsid w:val="00AE6D8E"/>
    <w:rsid w:val="00AE6F14"/>
    <w:rsid w:val="00AE7EDA"/>
    <w:rsid w:val="00AF0929"/>
    <w:rsid w:val="00AF2085"/>
    <w:rsid w:val="00AF378E"/>
    <w:rsid w:val="00AF38A2"/>
    <w:rsid w:val="00AF3978"/>
    <w:rsid w:val="00AF4888"/>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90D"/>
    <w:rsid w:val="00B2791C"/>
    <w:rsid w:val="00B27AB5"/>
    <w:rsid w:val="00B302C8"/>
    <w:rsid w:val="00B30E62"/>
    <w:rsid w:val="00B31414"/>
    <w:rsid w:val="00B32986"/>
    <w:rsid w:val="00B329A7"/>
    <w:rsid w:val="00B33391"/>
    <w:rsid w:val="00B34369"/>
    <w:rsid w:val="00B34F5A"/>
    <w:rsid w:val="00B35278"/>
    <w:rsid w:val="00B36475"/>
    <w:rsid w:val="00B36944"/>
    <w:rsid w:val="00B40FBF"/>
    <w:rsid w:val="00B439FD"/>
    <w:rsid w:val="00B440B6"/>
    <w:rsid w:val="00B45A43"/>
    <w:rsid w:val="00B46FD9"/>
    <w:rsid w:val="00B47430"/>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258B"/>
    <w:rsid w:val="00B64552"/>
    <w:rsid w:val="00B65ECA"/>
    <w:rsid w:val="00B65FFA"/>
    <w:rsid w:val="00B67FAF"/>
    <w:rsid w:val="00B70F66"/>
    <w:rsid w:val="00B7107D"/>
    <w:rsid w:val="00B71714"/>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4296"/>
    <w:rsid w:val="00B94DB4"/>
    <w:rsid w:val="00B9637A"/>
    <w:rsid w:val="00BA047A"/>
    <w:rsid w:val="00BA052D"/>
    <w:rsid w:val="00BA0D5D"/>
    <w:rsid w:val="00BA1BE8"/>
    <w:rsid w:val="00BA1CE6"/>
    <w:rsid w:val="00BA22DD"/>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41F8"/>
    <w:rsid w:val="00BB42AE"/>
    <w:rsid w:val="00BB4B43"/>
    <w:rsid w:val="00BB6685"/>
    <w:rsid w:val="00BB6B26"/>
    <w:rsid w:val="00BB7FCA"/>
    <w:rsid w:val="00BC1140"/>
    <w:rsid w:val="00BC1BAF"/>
    <w:rsid w:val="00BC26F7"/>
    <w:rsid w:val="00BC3324"/>
    <w:rsid w:val="00BC45E1"/>
    <w:rsid w:val="00BC4BEE"/>
    <w:rsid w:val="00BC584E"/>
    <w:rsid w:val="00BC6597"/>
    <w:rsid w:val="00BC6C35"/>
    <w:rsid w:val="00BC7733"/>
    <w:rsid w:val="00BD0943"/>
    <w:rsid w:val="00BD2432"/>
    <w:rsid w:val="00BD27D2"/>
    <w:rsid w:val="00BD40B3"/>
    <w:rsid w:val="00BD45CA"/>
    <w:rsid w:val="00BD7472"/>
    <w:rsid w:val="00BD7706"/>
    <w:rsid w:val="00BD7CB6"/>
    <w:rsid w:val="00BE0579"/>
    <w:rsid w:val="00BE45F3"/>
    <w:rsid w:val="00BE4651"/>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FFB"/>
    <w:rsid w:val="00BF61FF"/>
    <w:rsid w:val="00BF63E0"/>
    <w:rsid w:val="00BF6F16"/>
    <w:rsid w:val="00BF7235"/>
    <w:rsid w:val="00BF737E"/>
    <w:rsid w:val="00BF7D12"/>
    <w:rsid w:val="00C00365"/>
    <w:rsid w:val="00C004C1"/>
    <w:rsid w:val="00C007CF"/>
    <w:rsid w:val="00C0094A"/>
    <w:rsid w:val="00C03A25"/>
    <w:rsid w:val="00C03C35"/>
    <w:rsid w:val="00C03D52"/>
    <w:rsid w:val="00C04E29"/>
    <w:rsid w:val="00C0703A"/>
    <w:rsid w:val="00C11818"/>
    <w:rsid w:val="00C128FE"/>
    <w:rsid w:val="00C141C6"/>
    <w:rsid w:val="00C16102"/>
    <w:rsid w:val="00C16DD1"/>
    <w:rsid w:val="00C179F6"/>
    <w:rsid w:val="00C203EF"/>
    <w:rsid w:val="00C2102C"/>
    <w:rsid w:val="00C213F9"/>
    <w:rsid w:val="00C21CBE"/>
    <w:rsid w:val="00C23087"/>
    <w:rsid w:val="00C23094"/>
    <w:rsid w:val="00C2352F"/>
    <w:rsid w:val="00C240F2"/>
    <w:rsid w:val="00C26512"/>
    <w:rsid w:val="00C26F30"/>
    <w:rsid w:val="00C3014D"/>
    <w:rsid w:val="00C30345"/>
    <w:rsid w:val="00C3059A"/>
    <w:rsid w:val="00C3123C"/>
    <w:rsid w:val="00C31365"/>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232B"/>
    <w:rsid w:val="00CA3F1C"/>
    <w:rsid w:val="00CA4505"/>
    <w:rsid w:val="00CA5AAF"/>
    <w:rsid w:val="00CA64B6"/>
    <w:rsid w:val="00CA66EC"/>
    <w:rsid w:val="00CA6F47"/>
    <w:rsid w:val="00CB04E4"/>
    <w:rsid w:val="00CB1C26"/>
    <w:rsid w:val="00CB2059"/>
    <w:rsid w:val="00CB25BA"/>
    <w:rsid w:val="00CB28D5"/>
    <w:rsid w:val="00CB49F5"/>
    <w:rsid w:val="00CB56CC"/>
    <w:rsid w:val="00CB7B55"/>
    <w:rsid w:val="00CB7E24"/>
    <w:rsid w:val="00CC0CC7"/>
    <w:rsid w:val="00CC1A8C"/>
    <w:rsid w:val="00CC27E0"/>
    <w:rsid w:val="00CC3434"/>
    <w:rsid w:val="00CC353E"/>
    <w:rsid w:val="00CC48A8"/>
    <w:rsid w:val="00CC4F00"/>
    <w:rsid w:val="00CC50EE"/>
    <w:rsid w:val="00CC7CF1"/>
    <w:rsid w:val="00CD05A4"/>
    <w:rsid w:val="00CD1BE1"/>
    <w:rsid w:val="00CD251C"/>
    <w:rsid w:val="00CD3859"/>
    <w:rsid w:val="00CD3A1E"/>
    <w:rsid w:val="00CD5334"/>
    <w:rsid w:val="00CD55A7"/>
    <w:rsid w:val="00CD5917"/>
    <w:rsid w:val="00CE1DA8"/>
    <w:rsid w:val="00CE1F7F"/>
    <w:rsid w:val="00CE26A7"/>
    <w:rsid w:val="00CE28F5"/>
    <w:rsid w:val="00CE3106"/>
    <w:rsid w:val="00CE3837"/>
    <w:rsid w:val="00CE3D8D"/>
    <w:rsid w:val="00CE3F3C"/>
    <w:rsid w:val="00CE745A"/>
    <w:rsid w:val="00CE77B3"/>
    <w:rsid w:val="00CF0F61"/>
    <w:rsid w:val="00CF339A"/>
    <w:rsid w:val="00CF36B3"/>
    <w:rsid w:val="00CF3ED4"/>
    <w:rsid w:val="00CF6CCA"/>
    <w:rsid w:val="00CF7E38"/>
    <w:rsid w:val="00D00596"/>
    <w:rsid w:val="00D01917"/>
    <w:rsid w:val="00D0439B"/>
    <w:rsid w:val="00D04B13"/>
    <w:rsid w:val="00D04DF2"/>
    <w:rsid w:val="00D05528"/>
    <w:rsid w:val="00D05CDC"/>
    <w:rsid w:val="00D0714E"/>
    <w:rsid w:val="00D10C20"/>
    <w:rsid w:val="00D12490"/>
    <w:rsid w:val="00D13114"/>
    <w:rsid w:val="00D13D81"/>
    <w:rsid w:val="00D13D82"/>
    <w:rsid w:val="00D13DFA"/>
    <w:rsid w:val="00D14F45"/>
    <w:rsid w:val="00D154EE"/>
    <w:rsid w:val="00D164F6"/>
    <w:rsid w:val="00D16766"/>
    <w:rsid w:val="00D16B19"/>
    <w:rsid w:val="00D17777"/>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5792"/>
    <w:rsid w:val="00D458EA"/>
    <w:rsid w:val="00D45B1A"/>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10E"/>
    <w:rsid w:val="00D642A3"/>
    <w:rsid w:val="00D655DD"/>
    <w:rsid w:val="00D66570"/>
    <w:rsid w:val="00D714DE"/>
    <w:rsid w:val="00D72803"/>
    <w:rsid w:val="00D72FCD"/>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6684"/>
    <w:rsid w:val="00DB71D2"/>
    <w:rsid w:val="00DB7DE9"/>
    <w:rsid w:val="00DB7F25"/>
    <w:rsid w:val="00DC043A"/>
    <w:rsid w:val="00DC1758"/>
    <w:rsid w:val="00DC1A90"/>
    <w:rsid w:val="00DC2161"/>
    <w:rsid w:val="00DC262E"/>
    <w:rsid w:val="00DC3218"/>
    <w:rsid w:val="00DC337D"/>
    <w:rsid w:val="00DC3D47"/>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505"/>
    <w:rsid w:val="00DE26E1"/>
    <w:rsid w:val="00DE4D48"/>
    <w:rsid w:val="00DE59B6"/>
    <w:rsid w:val="00DE5D66"/>
    <w:rsid w:val="00DE632D"/>
    <w:rsid w:val="00DE6B7C"/>
    <w:rsid w:val="00DF0558"/>
    <w:rsid w:val="00DF106F"/>
    <w:rsid w:val="00DF2D54"/>
    <w:rsid w:val="00DF40BD"/>
    <w:rsid w:val="00DF65FA"/>
    <w:rsid w:val="00DF6C4C"/>
    <w:rsid w:val="00DF7AC5"/>
    <w:rsid w:val="00E01399"/>
    <w:rsid w:val="00E02257"/>
    <w:rsid w:val="00E0550F"/>
    <w:rsid w:val="00E05568"/>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3146"/>
    <w:rsid w:val="00E554A9"/>
    <w:rsid w:val="00E555A2"/>
    <w:rsid w:val="00E55E9D"/>
    <w:rsid w:val="00E6105E"/>
    <w:rsid w:val="00E61876"/>
    <w:rsid w:val="00E62A1C"/>
    <w:rsid w:val="00E63ADE"/>
    <w:rsid w:val="00E63C79"/>
    <w:rsid w:val="00E63FC3"/>
    <w:rsid w:val="00E640D9"/>
    <w:rsid w:val="00E66B75"/>
    <w:rsid w:val="00E67E01"/>
    <w:rsid w:val="00E67E7C"/>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57D7"/>
    <w:rsid w:val="00E96C3A"/>
    <w:rsid w:val="00E96F2D"/>
    <w:rsid w:val="00E9725F"/>
    <w:rsid w:val="00EA0A11"/>
    <w:rsid w:val="00EA2D37"/>
    <w:rsid w:val="00EA4443"/>
    <w:rsid w:val="00EA46C4"/>
    <w:rsid w:val="00EA5539"/>
    <w:rsid w:val="00EA5656"/>
    <w:rsid w:val="00EA5C3C"/>
    <w:rsid w:val="00EB0597"/>
    <w:rsid w:val="00EB08DC"/>
    <w:rsid w:val="00EB0D81"/>
    <w:rsid w:val="00EB1020"/>
    <w:rsid w:val="00EB1589"/>
    <w:rsid w:val="00EB181B"/>
    <w:rsid w:val="00EB6AC8"/>
    <w:rsid w:val="00EC0319"/>
    <w:rsid w:val="00EC0A7E"/>
    <w:rsid w:val="00EC0EAD"/>
    <w:rsid w:val="00EC1F65"/>
    <w:rsid w:val="00EC3AF2"/>
    <w:rsid w:val="00EC4CE6"/>
    <w:rsid w:val="00EC5559"/>
    <w:rsid w:val="00EC5913"/>
    <w:rsid w:val="00EC5F95"/>
    <w:rsid w:val="00ED06F1"/>
    <w:rsid w:val="00ED07CE"/>
    <w:rsid w:val="00ED0BDC"/>
    <w:rsid w:val="00ED166A"/>
    <w:rsid w:val="00ED4C89"/>
    <w:rsid w:val="00ED5649"/>
    <w:rsid w:val="00ED6392"/>
    <w:rsid w:val="00ED69B5"/>
    <w:rsid w:val="00ED6DB2"/>
    <w:rsid w:val="00ED6F3E"/>
    <w:rsid w:val="00ED71FF"/>
    <w:rsid w:val="00ED74DE"/>
    <w:rsid w:val="00ED760B"/>
    <w:rsid w:val="00ED7BF9"/>
    <w:rsid w:val="00ED7D24"/>
    <w:rsid w:val="00EE0352"/>
    <w:rsid w:val="00EE08F0"/>
    <w:rsid w:val="00EE0E07"/>
    <w:rsid w:val="00EE14F4"/>
    <w:rsid w:val="00EE1D6D"/>
    <w:rsid w:val="00EE4073"/>
    <w:rsid w:val="00EE54BF"/>
    <w:rsid w:val="00EE6E50"/>
    <w:rsid w:val="00EE6EA2"/>
    <w:rsid w:val="00EE6F41"/>
    <w:rsid w:val="00EE7458"/>
    <w:rsid w:val="00EE74D3"/>
    <w:rsid w:val="00EF09C4"/>
    <w:rsid w:val="00EF0DDF"/>
    <w:rsid w:val="00EF1775"/>
    <w:rsid w:val="00EF17F4"/>
    <w:rsid w:val="00EF36F3"/>
    <w:rsid w:val="00EF6129"/>
    <w:rsid w:val="00EF6E8F"/>
    <w:rsid w:val="00F0072E"/>
    <w:rsid w:val="00F00FF8"/>
    <w:rsid w:val="00F01AED"/>
    <w:rsid w:val="00F01F54"/>
    <w:rsid w:val="00F02EED"/>
    <w:rsid w:val="00F03E7E"/>
    <w:rsid w:val="00F05F5C"/>
    <w:rsid w:val="00F06166"/>
    <w:rsid w:val="00F07D8E"/>
    <w:rsid w:val="00F07EA6"/>
    <w:rsid w:val="00F10683"/>
    <w:rsid w:val="00F10729"/>
    <w:rsid w:val="00F10A97"/>
    <w:rsid w:val="00F11986"/>
    <w:rsid w:val="00F11A2F"/>
    <w:rsid w:val="00F144D0"/>
    <w:rsid w:val="00F16A46"/>
    <w:rsid w:val="00F16C24"/>
    <w:rsid w:val="00F16EB4"/>
    <w:rsid w:val="00F17751"/>
    <w:rsid w:val="00F178F3"/>
    <w:rsid w:val="00F17908"/>
    <w:rsid w:val="00F2014B"/>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7C7E"/>
    <w:rsid w:val="00F406AF"/>
    <w:rsid w:val="00F40C5E"/>
    <w:rsid w:val="00F40FD5"/>
    <w:rsid w:val="00F41BCD"/>
    <w:rsid w:val="00F42272"/>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62A5"/>
    <w:rsid w:val="00F67003"/>
    <w:rsid w:val="00F727CD"/>
    <w:rsid w:val="00F74EE9"/>
    <w:rsid w:val="00F753BB"/>
    <w:rsid w:val="00F778FB"/>
    <w:rsid w:val="00F77A50"/>
    <w:rsid w:val="00F808A2"/>
    <w:rsid w:val="00F81218"/>
    <w:rsid w:val="00F814FA"/>
    <w:rsid w:val="00F81BC5"/>
    <w:rsid w:val="00F8335C"/>
    <w:rsid w:val="00F84449"/>
    <w:rsid w:val="00F84775"/>
    <w:rsid w:val="00F84B15"/>
    <w:rsid w:val="00F84B89"/>
    <w:rsid w:val="00F852A7"/>
    <w:rsid w:val="00F86695"/>
    <w:rsid w:val="00F86EAA"/>
    <w:rsid w:val="00F871B9"/>
    <w:rsid w:val="00F8769D"/>
    <w:rsid w:val="00F9019D"/>
    <w:rsid w:val="00F91F24"/>
    <w:rsid w:val="00F92513"/>
    <w:rsid w:val="00F9328C"/>
    <w:rsid w:val="00F9350B"/>
    <w:rsid w:val="00F94CC2"/>
    <w:rsid w:val="00F963D4"/>
    <w:rsid w:val="00F96F24"/>
    <w:rsid w:val="00F97026"/>
    <w:rsid w:val="00F976BF"/>
    <w:rsid w:val="00F977E1"/>
    <w:rsid w:val="00F97E66"/>
    <w:rsid w:val="00FA03C6"/>
    <w:rsid w:val="00FA0533"/>
    <w:rsid w:val="00FA16CD"/>
    <w:rsid w:val="00FA2D22"/>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B26"/>
    <w:rsid w:val="00FE0D2A"/>
    <w:rsid w:val="00FE1906"/>
    <w:rsid w:val="00FE1B7F"/>
    <w:rsid w:val="00FE2252"/>
    <w:rsid w:val="00FE3DBF"/>
    <w:rsid w:val="00FE405F"/>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A6B44E-7F21-4CD0-8445-4BB7A7C5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854103360">
              <w:marLeft w:val="0"/>
              <w:marRight w:val="0"/>
              <w:marTop w:val="0"/>
              <w:marBottom w:val="0"/>
              <w:divBdr>
                <w:top w:val="none" w:sz="0" w:space="0" w:color="auto"/>
                <w:left w:val="none" w:sz="0" w:space="0" w:color="auto"/>
                <w:bottom w:val="none" w:sz="0" w:space="0" w:color="auto"/>
                <w:right w:val="none" w:sz="0" w:space="0" w:color="auto"/>
              </w:divBdr>
            </w:div>
            <w:div w:id="11754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625894570">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3620387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 w:id="245919385">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1646470808">
          <w:marLeft w:val="0"/>
          <w:marRight w:val="0"/>
          <w:marTop w:val="0"/>
          <w:marBottom w:val="0"/>
          <w:divBdr>
            <w:top w:val="none" w:sz="0" w:space="0" w:color="auto"/>
            <w:left w:val="none" w:sz="0" w:space="0" w:color="auto"/>
            <w:bottom w:val="none" w:sz="0" w:space="0" w:color="auto"/>
            <w:right w:val="none" w:sz="0" w:space="0" w:color="auto"/>
          </w:divBdr>
        </w:div>
        <w:div w:id="729185826">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664115920">
                      <w:marLeft w:val="0"/>
                      <w:marRight w:val="0"/>
                      <w:marTop w:val="0"/>
                      <w:marBottom w:val="0"/>
                      <w:divBdr>
                        <w:top w:val="none" w:sz="0" w:space="0" w:color="auto"/>
                        <w:left w:val="none" w:sz="0" w:space="0" w:color="auto"/>
                        <w:bottom w:val="none" w:sz="0" w:space="0" w:color="auto"/>
                        <w:right w:val="none" w:sz="0" w:space="0" w:color="auto"/>
                      </w:divBdr>
                    </w:div>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445267502">
                                          <w:marLeft w:val="0"/>
                                          <w:marRight w:val="0"/>
                                          <w:marTop w:val="0"/>
                                          <w:marBottom w:val="0"/>
                                          <w:divBdr>
                                            <w:top w:val="none" w:sz="0" w:space="0" w:color="auto"/>
                                            <w:left w:val="none" w:sz="0" w:space="0" w:color="auto"/>
                                            <w:bottom w:val="none" w:sz="0" w:space="0" w:color="auto"/>
                                            <w:right w:val="none" w:sz="0" w:space="0" w:color="auto"/>
                                          </w:divBdr>
                                          <w:divsChild>
                                            <w:div w:id="1766995227">
                                              <w:marLeft w:val="0"/>
                                              <w:marRight w:val="0"/>
                                              <w:marTop w:val="0"/>
                                              <w:marBottom w:val="0"/>
                                              <w:divBdr>
                                                <w:top w:val="none" w:sz="0" w:space="0" w:color="auto"/>
                                                <w:left w:val="none" w:sz="0" w:space="0" w:color="auto"/>
                                                <w:bottom w:val="none" w:sz="0" w:space="0" w:color="auto"/>
                                                <w:right w:val="none" w:sz="0" w:space="0" w:color="auto"/>
                                              </w:divBdr>
                                            </w:div>
                                            <w:div w:id="1754858412">
                                              <w:marLeft w:val="0"/>
                                              <w:marRight w:val="0"/>
                                              <w:marTop w:val="0"/>
                                              <w:marBottom w:val="0"/>
                                              <w:divBdr>
                                                <w:top w:val="none" w:sz="0" w:space="0" w:color="auto"/>
                                                <w:left w:val="none" w:sz="0" w:space="0" w:color="auto"/>
                                                <w:bottom w:val="none" w:sz="0" w:space="0" w:color="auto"/>
                                                <w:right w:val="none" w:sz="0" w:space="0" w:color="auto"/>
                                              </w:divBdr>
                                            </w:div>
                                          </w:divsChild>
                                        </w:div>
                                        <w:div w:id="13675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33047878">
          <w:marLeft w:val="0"/>
          <w:marRight w:val="0"/>
          <w:marTop w:val="0"/>
          <w:marBottom w:val="0"/>
          <w:divBdr>
            <w:top w:val="none" w:sz="0" w:space="0" w:color="auto"/>
            <w:left w:val="none" w:sz="0" w:space="0" w:color="auto"/>
            <w:bottom w:val="none" w:sz="0" w:space="0" w:color="auto"/>
            <w:right w:val="none" w:sz="0" w:space="0" w:color="auto"/>
          </w:divBdr>
          <w:divsChild>
            <w:div w:id="878972719">
              <w:marLeft w:val="0"/>
              <w:marRight w:val="0"/>
              <w:marTop w:val="0"/>
              <w:marBottom w:val="0"/>
              <w:divBdr>
                <w:top w:val="none" w:sz="0" w:space="0" w:color="auto"/>
                <w:left w:val="none" w:sz="0" w:space="0" w:color="auto"/>
                <w:bottom w:val="none" w:sz="0" w:space="0" w:color="auto"/>
                <w:right w:val="none" w:sz="0" w:space="0" w:color="auto"/>
              </w:divBdr>
            </w:div>
            <w:div w:id="5134678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2025861583">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784223259">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127089109">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56383157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 w:id="265701679">
          <w:marLeft w:val="0"/>
          <w:marRight w:val="0"/>
          <w:marTop w:val="0"/>
          <w:marBottom w:val="0"/>
          <w:divBdr>
            <w:top w:val="none" w:sz="0" w:space="0" w:color="auto"/>
            <w:left w:val="none" w:sz="0" w:space="0" w:color="auto"/>
            <w:bottom w:val="none" w:sz="0" w:space="0" w:color="auto"/>
            <w:right w:val="none" w:sz="0" w:space="0" w:color="auto"/>
          </w:divBdr>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807821066">
          <w:marLeft w:val="0"/>
          <w:marRight w:val="0"/>
          <w:marTop w:val="0"/>
          <w:marBottom w:val="0"/>
          <w:divBdr>
            <w:top w:val="none" w:sz="0" w:space="0" w:color="auto"/>
            <w:left w:val="none" w:sz="0" w:space="0" w:color="auto"/>
            <w:bottom w:val="none" w:sz="0" w:space="0" w:color="auto"/>
            <w:right w:val="none" w:sz="0" w:space="0" w:color="auto"/>
          </w:divBdr>
        </w:div>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1716924807">
          <w:marLeft w:val="0"/>
          <w:marRight w:val="0"/>
          <w:marTop w:val="0"/>
          <w:marBottom w:val="0"/>
          <w:divBdr>
            <w:top w:val="none" w:sz="0" w:space="0" w:color="auto"/>
            <w:left w:val="none" w:sz="0" w:space="0" w:color="auto"/>
            <w:bottom w:val="none" w:sz="0" w:space="0" w:color="auto"/>
            <w:right w:val="none" w:sz="0" w:space="0" w:color="auto"/>
          </w:divBdr>
        </w:div>
        <w:div w:id="558857563">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118536096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23291732">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1517648338">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299893102">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825779799">
          <w:marLeft w:val="0"/>
          <w:marRight w:val="0"/>
          <w:marTop w:val="0"/>
          <w:marBottom w:val="0"/>
          <w:divBdr>
            <w:top w:val="none" w:sz="0" w:space="0" w:color="auto"/>
            <w:left w:val="none" w:sz="0" w:space="0" w:color="auto"/>
            <w:bottom w:val="none" w:sz="0" w:space="0" w:color="auto"/>
            <w:right w:val="none" w:sz="0" w:space="0" w:color="auto"/>
          </w:divBdr>
        </w:div>
        <w:div w:id="767509571">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2070378289">
          <w:marLeft w:val="0"/>
          <w:marRight w:val="0"/>
          <w:marTop w:val="0"/>
          <w:marBottom w:val="0"/>
          <w:divBdr>
            <w:top w:val="none" w:sz="0" w:space="0" w:color="auto"/>
            <w:left w:val="none" w:sz="0" w:space="0" w:color="auto"/>
            <w:bottom w:val="none" w:sz="0" w:space="0" w:color="auto"/>
            <w:right w:val="none" w:sz="0" w:space="0" w:color="auto"/>
          </w:divBdr>
        </w:div>
        <w:div w:id="1027216768">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mailto:dubskelisty@centrum.cz"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facebook.com/impakt.dub"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sdhjavorni-ce.estranky.c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11F5B-79B9-4BCB-8395-917868130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12017</TotalTime>
  <Pages>1</Pages>
  <Words>2331</Words>
  <Characters>13755</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Knihovna Dub</cp:lastModifiedBy>
  <cp:revision>90</cp:revision>
  <cp:lastPrinted>2018-01-22T08:26:00Z</cp:lastPrinted>
  <dcterms:created xsi:type="dcterms:W3CDTF">2017-11-06T11:30:00Z</dcterms:created>
  <dcterms:modified xsi:type="dcterms:W3CDTF">2018-06-29T05:50:00Z</dcterms:modified>
</cp:coreProperties>
</file>